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59B14" w14:textId="77777777" w:rsidR="00F53CFF" w:rsidRDefault="00F53CFF" w:rsidP="00F53CFF">
      <w:r w:rsidRPr="00F53CFF">
        <w:rPr>
          <w:noProof/>
          <w:lang w:val="en-GB" w:eastAsia="en-GB"/>
        </w:rPr>
        <mc:AlternateContent>
          <mc:Choice Requires="wps">
            <w:drawing>
              <wp:anchor distT="0" distB="0" distL="114300" distR="114300" simplePos="0" relativeHeight="251659264" behindDoc="0" locked="0" layoutInCell="1" allowOverlap="1" wp14:anchorId="6823FE66" wp14:editId="47E37867">
                <wp:simplePos x="0" y="0"/>
                <wp:positionH relativeFrom="column">
                  <wp:posOffset>-974090</wp:posOffset>
                </wp:positionH>
                <wp:positionV relativeFrom="margin">
                  <wp:align>center</wp:align>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FC82621" id="Rectangle 1" o:spid="_x0000_s1026" style="position:absolute;margin-left:-76.7pt;margin-top:0;width:207.1pt;height:98.95pt;z-index:251659264;visibility:visible;mso-wrap-style:square;mso-wrap-distance-left:9pt;mso-wrap-distance-top:0;mso-wrap-distance-right:9pt;mso-wrap-distance-bottom:0;mso-position-horizontal:absolute;mso-position-horizontal-relative:text;mso-position-vertical:center;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" fillcolor="#dc1f26" stroked="f" strokeweight="1pt">
                <w10:wrap type="through" anchory="margin"/>
              </v:rect>
            </w:pict>
          </mc:Fallback>
        </mc:AlternateContent>
      </w:r>
    </w:p>
    <w:p w14:paraId="58DB0749" w14:textId="77777777" w:rsidR="00F53CFF" w:rsidRDefault="00F53CFF"/>
    <w:p w14:paraId="65B35E20" w14:textId="028D0076" w:rsidR="00F53CFF" w:rsidRDefault="00235F7A" w:rsidP="00F53CFF">
      <w:pPr>
        <w:spacing w:after="0"/>
      </w:pPr>
      <w:r>
        <w:rPr>
          <w:noProof/>
          <w:lang w:val="en-GB" w:eastAsia="en-GB"/>
        </w:rPr>
        <mc:AlternateContent>
          <mc:Choice Requires="wps">
            <w:drawing>
              <wp:anchor distT="0" distB="0" distL="114300" distR="114300" simplePos="0" relativeHeight="251660288" behindDoc="0" locked="0" layoutInCell="1" allowOverlap="1" wp14:anchorId="1E161DB7" wp14:editId="0B4B6A8B">
                <wp:simplePos x="0" y="0"/>
                <wp:positionH relativeFrom="column">
                  <wp:posOffset>1697990</wp:posOffset>
                </wp:positionH>
                <wp:positionV relativeFrom="margin">
                  <wp:posOffset>3769360</wp:posOffset>
                </wp:positionV>
                <wp:extent cx="4819650" cy="2052320"/>
                <wp:effectExtent l="0" t="0" r="0" b="5080"/>
                <wp:wrapSquare wrapText="bothSides"/>
                <wp:docPr id="1" name="Text Box 1"/>
                <wp:cNvGraphicFramePr/>
                <a:graphic xmlns:a="http://schemas.openxmlformats.org/drawingml/2006/main">
                  <a:graphicData uri="http://schemas.microsoft.com/office/word/2010/wordprocessingShape">
                    <wps:wsp>
                      <wps:cNvSpPr txBox="1"/>
                      <wps:spPr>
                        <a:xfrm>
                          <a:off x="0" y="0"/>
                          <a:ext cx="4819650" cy="20523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5C9DE4" w14:textId="1E0D3621" w:rsidR="00F53CFF" w:rsidRPr="00235F7A" w:rsidRDefault="00235F7A">
                            <w:pPr>
                              <w:rPr>
                                <w:rFonts w:ascii="Trebuchet MS" w:hAnsi="Trebuchet MS"/>
                                <w:i/>
                                <w:sz w:val="52"/>
                                <w:szCs w:val="52"/>
                              </w:rPr>
                            </w:pPr>
                            <w:r>
                              <w:rPr>
                                <w:rFonts w:ascii="Trebuchet MS" w:eastAsiaTheme="minorHAnsi" w:hAnsi="Trebuchet MS" w:cs="Trebuchet MS"/>
                                <w:b/>
                                <w:bCs/>
                                <w:i/>
                                <w:iCs/>
                                <w:color w:val="000000"/>
                                <w:sz w:val="74"/>
                                <w:szCs w:val="74"/>
                                <w:lang w:val="en-GB"/>
                              </w:rPr>
                              <w:t>CLINICAL GUIDE TO XPERT MTB/RIF &amp; XPERT MTB/RIF ULTRA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61DB7" id="_x0000_t202" coordsize="21600,21600" o:spt="202" path="m0,0l0,21600,21600,21600,21600,0xe">
                <v:stroke joinstyle="miter"/>
                <v:path gradientshapeok="t" o:connecttype="rect"/>
              </v:shapetype>
              <v:shape id="Text Box 1" o:spid="_x0000_s1026" type="#_x0000_t202" style="position:absolute;margin-left:133.7pt;margin-top:296.8pt;width:379.5pt;height:16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" filled="f" stroked="f">
                <v:textbox>
                  <w:txbxContent>
                    <w:p w14:paraId="7A5C9DE4" w14:textId="1E0D3621" w:rsidR="00F53CFF" w:rsidRPr="00235F7A" w:rsidRDefault="00235F7A">
                      <w:pPr>
                        <w:rPr>
                          <w:rFonts w:ascii="Trebuchet MS" w:hAnsi="Trebuchet MS"/>
                          <w:i/>
                          <w:sz w:val="52"/>
                          <w:szCs w:val="52"/>
                        </w:rPr>
                      </w:pPr>
                      <w:r>
                        <w:rPr>
                          <w:rFonts w:ascii="Trebuchet MS" w:eastAsiaTheme="minorHAnsi" w:hAnsi="Trebuchet MS" w:cs="Trebuchet MS"/>
                          <w:b/>
                          <w:bCs/>
                          <w:i/>
                          <w:iCs/>
                          <w:color w:val="000000"/>
                          <w:sz w:val="74"/>
                          <w:szCs w:val="74"/>
                          <w:lang w:val="en-GB"/>
                        </w:rPr>
                        <w:t>CLINICAL GUIDE TO XPERT MTB/RIF &amp; XPERT MTB/RIF ULTRA</w:t>
                      </w:r>
                    </w:p>
                  </w:txbxContent>
                </v:textbox>
                <w10:wrap type="square" anchory="margin"/>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07B67C0B" wp14:editId="76574E09">
                <wp:simplePos x="0" y="0"/>
                <wp:positionH relativeFrom="column">
                  <wp:posOffset>1769110</wp:posOffset>
                </wp:positionH>
                <wp:positionV relativeFrom="paragraph">
                  <wp:posOffset>5452745</wp:posOffset>
                </wp:positionV>
                <wp:extent cx="2102485" cy="345440"/>
                <wp:effectExtent l="0" t="0" r="5715" b="10160"/>
                <wp:wrapSquare wrapText="bothSides"/>
                <wp:docPr id="3" name="Text Box 3"/>
                <wp:cNvGraphicFramePr/>
                <a:graphic xmlns:a="http://schemas.openxmlformats.org/drawingml/2006/main">
                  <a:graphicData uri="http://schemas.microsoft.com/office/word/2010/wordprocessingShape">
                    <wps:wsp>
                      <wps:cNvSpPr txBox="1"/>
                      <wps:spPr>
                        <a:xfrm>
                          <a:off x="0" y="0"/>
                          <a:ext cx="210248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28FEF3" w14:textId="25E60671"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235F7A">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235F7A">
                              <w:rPr>
                                <w:rFonts w:ascii="Trebuchet MS" w:hAnsi="Trebuchet MS"/>
                                <w:color w:val="7F7F7F" w:themeColor="text1" w:themeTint="80"/>
                                <w:sz w:val="32"/>
                                <w:szCs w:val="32"/>
                              </w:rPr>
                              <w:t>M8</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7C0B" id="Text Box 3" o:spid="_x0000_s1027" type="#_x0000_t202" style="position:absolute;margin-left:139.3pt;margin-top:429.35pt;width:165.55pt;height:2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" filled="f" stroked="f">
                <v:textbox inset="0,0,0,0">
                  <w:txbxContent>
                    <w:p w14:paraId="7828FEF3" w14:textId="25E60671"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235F7A">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235F7A">
                        <w:rPr>
                          <w:rFonts w:ascii="Trebuchet MS" w:hAnsi="Trebuchet MS"/>
                          <w:color w:val="7F7F7F" w:themeColor="text1" w:themeTint="80"/>
                          <w:sz w:val="32"/>
                          <w:szCs w:val="32"/>
                        </w:rPr>
                        <w:t>M8</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v:textbox>
                <w10:wrap type="square"/>
              </v:shape>
            </w:pict>
          </mc:Fallback>
        </mc:AlternateContent>
      </w:r>
      <w:r w:rsidR="00FF395F" w:rsidRPr="00B51117">
        <w:rPr>
          <w:noProof/>
          <w:lang w:val="en-GB" w:eastAsia="en-GB"/>
        </w:rPr>
        <w:drawing>
          <wp:anchor distT="0" distB="0" distL="114300" distR="114300" simplePos="0" relativeHeight="251663360" behindDoc="0" locked="0" layoutInCell="1" allowOverlap="1" wp14:anchorId="76186A7E" wp14:editId="21BA5CCA">
            <wp:simplePos x="0" y="0"/>
            <wp:positionH relativeFrom="column">
              <wp:posOffset>5051735</wp:posOffset>
            </wp:positionH>
            <wp:positionV relativeFrom="paragraph">
              <wp:posOffset>7472134</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13" name="Picture 13"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55B36468" w14:textId="2ADAD6EA" w:rsidR="008A5B33" w:rsidRDefault="00EE7D7C" w:rsidP="008A5B33">
      <w:pPr>
        <w:rPr>
          <w:rStyle w:val="Heading1Char"/>
          <w:rFonts w:ascii="Trebuchet MS" w:hAnsi="Trebuchet MS"/>
          <w:noProof/>
          <w:color w:val="000000" w:themeColor="text1"/>
          <w:sz w:val="40"/>
          <w:szCs w:val="52"/>
        </w:rPr>
      </w:pPr>
      <w:r w:rsidRPr="007705A4">
        <w:rPr>
          <w:noProof/>
          <w:lang w:val="en-GB" w:eastAsia="en-GB"/>
        </w:rPr>
        <w:lastRenderedPageBreak/>
        <mc:AlternateContent>
          <mc:Choice Requires="wps">
            <w:drawing>
              <wp:anchor distT="0" distB="0" distL="114300" distR="114300" simplePos="0" relativeHeight="251665408" behindDoc="0" locked="0" layoutInCell="1" allowOverlap="1" wp14:anchorId="3E234646" wp14:editId="37A9E63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BCB136"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" fillcolor="#dc1f26" stroked="f" strokeweight="1pt">
                <w10:wrap type="through"/>
              </v:rect>
            </w:pict>
          </mc:Fallback>
        </mc:AlternateContent>
      </w:r>
      <w:r w:rsidR="007705A4" w:rsidRPr="00A2442B">
        <w:rPr>
          <w:rStyle w:val="Heading1Char"/>
          <w:rFonts w:ascii="Trebuchet MS" w:hAnsi="Trebuchet MS"/>
          <w:color w:val="000000" w:themeColor="text1"/>
          <w:sz w:val="40"/>
          <w:szCs w:val="52"/>
        </w:rPr>
        <w:t>E</w:t>
      </w:r>
      <w:r w:rsidR="008A5B33" w:rsidRPr="007705A4">
        <w:rPr>
          <w:noProof/>
          <w:lang w:val="en-GB" w:eastAsia="en-GB"/>
        </w:rPr>
        <mc:AlternateContent>
          <mc:Choice Requires="wps">
            <w:drawing>
              <wp:anchor distT="0" distB="0" distL="114300" distR="114300" simplePos="0" relativeHeight="251667456" behindDoc="0" locked="0" layoutInCell="1" allowOverlap="1" wp14:anchorId="5E1FDEAB" wp14:editId="07AE2DC0">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6"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D47B3B7" id="Rectangle 1" o:spid="_x0000_s1026" style="position:absolute;margin-left:-1in;margin-top:.3pt;width:34.95pt;height:2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OvzE1v4BAABFBAAADgAAAAAAAAAAAAAA&#10;AAAsAgAAZHJzL2Uyb0RvYy54bWxQSwECLQAUAAYACAAAACEAfBwQhd4AAAAIAQAADwAAAAAAAAAA&#10;AAAAAABWBAAAZHJzL2Rvd25yZXYueG1sUEsFBgAAAAAEAAQA8wAAAGEFAAAAAA==&#10;" fillcolor="#dc1f26" stroked="f" strokeweight="1pt">
                <w10:wrap type="through"/>
              </v:rect>
            </w:pict>
          </mc:Fallback>
        </mc:AlternateContent>
      </w:r>
      <w:r w:rsidR="008A5B33" w:rsidRPr="00A2442B">
        <w:rPr>
          <w:rStyle w:val="Heading1Char"/>
          <w:rFonts w:ascii="Trebuchet MS" w:hAnsi="Trebuchet MS"/>
          <w:color w:val="000000" w:themeColor="text1"/>
          <w:sz w:val="40"/>
          <w:szCs w:val="52"/>
        </w:rPr>
        <w:t>XERCISE</w:t>
      </w:r>
      <w:r w:rsidR="00E96503">
        <w:rPr>
          <w:rStyle w:val="Heading1Char"/>
          <w:rFonts w:ascii="Trebuchet MS" w:hAnsi="Trebuchet MS"/>
          <w:color w:val="000000" w:themeColor="text1"/>
          <w:sz w:val="40"/>
          <w:szCs w:val="52"/>
        </w:rPr>
        <w:t xml:space="preserve"> 1</w:t>
      </w:r>
      <w:bookmarkStart w:id="0" w:name="_GoBack"/>
      <w:bookmarkEnd w:id="0"/>
      <w:r w:rsidR="008A5B33">
        <w:rPr>
          <w:rStyle w:val="Heading1Char"/>
          <w:rFonts w:ascii="Trebuchet MS" w:hAnsi="Trebuchet MS"/>
          <w:color w:val="000000" w:themeColor="text1"/>
          <w:sz w:val="40"/>
          <w:szCs w:val="52"/>
        </w:rPr>
        <w:t xml:space="preserve">: </w:t>
      </w:r>
      <w:r w:rsidR="00235F7A">
        <w:rPr>
          <w:rStyle w:val="Heading1Char"/>
          <w:rFonts w:ascii="Trebuchet MS" w:hAnsi="Trebuchet MS"/>
          <w:color w:val="000000" w:themeColor="text1"/>
          <w:sz w:val="40"/>
          <w:szCs w:val="52"/>
        </w:rPr>
        <w:t>CLINICAL CASE STUDIES</w:t>
      </w:r>
      <w:r w:rsidR="008A5B33">
        <w:rPr>
          <w:rStyle w:val="Heading1Char"/>
          <w:rFonts w:ascii="Trebuchet MS" w:hAnsi="Trebuchet MS"/>
          <w:color w:val="000000" w:themeColor="text1"/>
          <w:sz w:val="40"/>
          <w:szCs w:val="52"/>
        </w:rPr>
        <w:t xml:space="preserve"> (</w:t>
      </w:r>
      <w:r w:rsidR="00235F7A">
        <w:rPr>
          <w:rStyle w:val="Heading1Char"/>
          <w:rFonts w:ascii="Trebuchet MS" w:hAnsi="Trebuchet MS"/>
          <w:noProof/>
          <w:color w:val="000000" w:themeColor="text1"/>
          <w:sz w:val="40"/>
          <w:szCs w:val="52"/>
        </w:rPr>
        <w:t>W1:M8</w:t>
      </w:r>
      <w:r w:rsidR="008A5B33">
        <w:rPr>
          <w:rStyle w:val="Heading1Char"/>
          <w:rFonts w:ascii="Trebuchet MS" w:hAnsi="Trebuchet MS"/>
          <w:noProof/>
          <w:color w:val="000000" w:themeColor="text1"/>
          <w:sz w:val="40"/>
          <w:szCs w:val="52"/>
        </w:rPr>
        <w:t>)</w:t>
      </w:r>
    </w:p>
    <w:p w14:paraId="4909FF4E"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b/>
          <w:color w:val="7F7F7F" w:themeColor="text1" w:themeTint="80"/>
        </w:rPr>
        <w:t>Time:</w:t>
      </w:r>
      <w:r w:rsidRPr="00EA707B">
        <w:rPr>
          <w:rFonts w:asciiTheme="minorHAnsi" w:hAnsiTheme="minorHAnsi"/>
          <w:color w:val="7F7F7F" w:themeColor="text1" w:themeTint="80"/>
        </w:rPr>
        <w:t xml:space="preserve"> 15 minutes</w:t>
      </w:r>
    </w:p>
    <w:p w14:paraId="1F9440A9"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b/>
          <w:color w:val="7F7F7F" w:themeColor="text1" w:themeTint="80"/>
        </w:rPr>
        <w:t>Instructions:</w:t>
      </w:r>
      <w:r w:rsidRPr="00EA707B">
        <w:rPr>
          <w:rFonts w:asciiTheme="minorHAnsi" w:hAnsiTheme="minorHAnsi"/>
          <w:color w:val="7F7F7F" w:themeColor="text1" w:themeTint="80"/>
        </w:rPr>
        <w:t xml:space="preserve"> Review the case studies and answer the questions or select the one correct answer from the multiple-choice questions.</w:t>
      </w:r>
    </w:p>
    <w:p w14:paraId="15814766" w14:textId="77777777" w:rsidR="00235F7A" w:rsidRPr="00EA707B" w:rsidRDefault="00235F7A" w:rsidP="00235F7A">
      <w:pPr>
        <w:rPr>
          <w:rFonts w:asciiTheme="minorHAnsi" w:hAnsiTheme="minorHAnsi"/>
          <w:color w:val="7F7F7F" w:themeColor="text1" w:themeTint="80"/>
        </w:rPr>
      </w:pPr>
    </w:p>
    <w:p w14:paraId="1B9CC9C8" w14:textId="77777777" w:rsidR="00235F7A" w:rsidRPr="00EA707B" w:rsidRDefault="00235F7A" w:rsidP="00235F7A">
      <w:pPr>
        <w:rPr>
          <w:rFonts w:asciiTheme="minorHAnsi" w:hAnsiTheme="minorHAnsi"/>
          <w:b/>
          <w:color w:val="7F7F7F" w:themeColor="text1" w:themeTint="80"/>
        </w:rPr>
      </w:pPr>
      <w:r w:rsidRPr="00EA707B">
        <w:rPr>
          <w:rFonts w:asciiTheme="minorHAnsi" w:hAnsiTheme="minorHAnsi"/>
          <w:b/>
          <w:color w:val="7F7F7F" w:themeColor="text1" w:themeTint="80"/>
        </w:rPr>
        <w:t>Case study 1:</w:t>
      </w:r>
    </w:p>
    <w:p w14:paraId="68F5BA32"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Q1. A 20-year old female is on TB treatment at your facility. At 23 weeks of treatment, she is asymptomatic. What do you do?</w:t>
      </w:r>
    </w:p>
    <w:p w14:paraId="35F50760" w14:textId="77777777" w:rsidR="00235F7A" w:rsidRPr="00EA707B" w:rsidRDefault="00235F7A" w:rsidP="00235F7A">
      <w:pPr>
        <w:numPr>
          <w:ilvl w:val="1"/>
          <w:numId w:val="26"/>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specimens. Request smear microscopy.</w:t>
      </w:r>
    </w:p>
    <w:p w14:paraId="1428C758" w14:textId="77777777" w:rsidR="00235F7A" w:rsidRPr="00EA707B" w:rsidRDefault="00235F7A" w:rsidP="00235F7A">
      <w:pPr>
        <w:numPr>
          <w:ilvl w:val="1"/>
          <w:numId w:val="26"/>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7B7429CC" w14:textId="77777777" w:rsidR="00235F7A" w:rsidRPr="00EA707B" w:rsidRDefault="00235F7A" w:rsidP="00235F7A">
      <w:pPr>
        <w:numPr>
          <w:ilvl w:val="1"/>
          <w:numId w:val="26"/>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3274651B" w14:textId="77777777" w:rsidR="00235F7A" w:rsidRPr="00EA707B" w:rsidRDefault="00235F7A" w:rsidP="00235F7A">
      <w:pPr>
        <w:numPr>
          <w:ilvl w:val="1"/>
          <w:numId w:val="26"/>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36578929"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Q2. How does the patient being identified as a new case or a retreatment case affect the timing of sputum sample collection during treatment?</w:t>
      </w:r>
    </w:p>
    <w:p w14:paraId="5735C741" w14:textId="77777777" w:rsidR="00235F7A" w:rsidRPr="00EA707B" w:rsidRDefault="00235F7A" w:rsidP="00235F7A">
      <w:pPr>
        <w:rPr>
          <w:rFonts w:asciiTheme="minorHAnsi" w:hAnsiTheme="minorHAnsi"/>
          <w:color w:val="7F7F7F" w:themeColor="text1" w:themeTint="80"/>
        </w:rPr>
      </w:pPr>
    </w:p>
    <w:p w14:paraId="4529EEE4" w14:textId="77777777" w:rsidR="00235F7A" w:rsidRPr="00EA707B" w:rsidRDefault="00235F7A" w:rsidP="00235F7A">
      <w:pPr>
        <w:rPr>
          <w:rFonts w:asciiTheme="minorHAnsi" w:hAnsiTheme="minorHAnsi"/>
          <w:b/>
          <w:color w:val="7F7F7F" w:themeColor="text1" w:themeTint="80"/>
        </w:rPr>
      </w:pPr>
      <w:r w:rsidRPr="00EA707B">
        <w:rPr>
          <w:rFonts w:asciiTheme="minorHAnsi" w:hAnsiTheme="minorHAnsi"/>
          <w:b/>
          <w:color w:val="7F7F7F" w:themeColor="text1" w:themeTint="80"/>
        </w:rPr>
        <w:t>Case study 2:</w:t>
      </w:r>
    </w:p>
    <w:p w14:paraId="74BE7857"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Q1. A 29-year old male is on TB treatment at your facility. At seven weeks, he is asymptomatic. What do you do?</w:t>
      </w:r>
    </w:p>
    <w:p w14:paraId="4A1BA7CD" w14:textId="77777777" w:rsidR="00235F7A" w:rsidRPr="00EA707B" w:rsidRDefault="00235F7A" w:rsidP="00235F7A">
      <w:pPr>
        <w:numPr>
          <w:ilvl w:val="1"/>
          <w:numId w:val="27"/>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two sputum specimens. Request a TB culture on the first and LPA on the second. Submit both samples to the laboratory.</w:t>
      </w:r>
    </w:p>
    <w:p w14:paraId="2201499A" w14:textId="77777777" w:rsidR="00235F7A" w:rsidRPr="00EA707B" w:rsidRDefault="00235F7A" w:rsidP="00235F7A">
      <w:pPr>
        <w:numPr>
          <w:ilvl w:val="1"/>
          <w:numId w:val="27"/>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 Request a Xpert MTB/RIF test and send to the laboratory.</w:t>
      </w:r>
    </w:p>
    <w:p w14:paraId="26716287" w14:textId="77777777" w:rsidR="00235F7A" w:rsidRPr="00EA707B" w:rsidRDefault="00235F7A" w:rsidP="00235F7A">
      <w:pPr>
        <w:numPr>
          <w:ilvl w:val="1"/>
          <w:numId w:val="27"/>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Collect one sputum specimens. Request smear microscopy.</w:t>
      </w:r>
    </w:p>
    <w:p w14:paraId="66DD96C1" w14:textId="77777777" w:rsidR="00235F7A" w:rsidRPr="00EA707B" w:rsidRDefault="00235F7A" w:rsidP="00235F7A">
      <w:pPr>
        <w:numPr>
          <w:ilvl w:val="1"/>
          <w:numId w:val="27"/>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5DED4F6A" w14:textId="77777777" w:rsidR="00235F7A" w:rsidRPr="00EA707B" w:rsidRDefault="00235F7A" w:rsidP="00235F7A">
      <w:pPr>
        <w:rPr>
          <w:rFonts w:asciiTheme="minorHAnsi" w:hAnsiTheme="minorHAnsi"/>
          <w:b/>
          <w:color w:val="7F7F7F" w:themeColor="text1" w:themeTint="80"/>
        </w:rPr>
      </w:pPr>
    </w:p>
    <w:p w14:paraId="740C8586" w14:textId="77777777" w:rsidR="00235F7A" w:rsidRPr="00EA707B" w:rsidRDefault="00235F7A" w:rsidP="00235F7A">
      <w:pPr>
        <w:rPr>
          <w:rFonts w:asciiTheme="minorHAnsi" w:hAnsiTheme="minorHAnsi"/>
          <w:b/>
          <w:color w:val="7F7F7F" w:themeColor="text1" w:themeTint="80"/>
        </w:rPr>
      </w:pPr>
      <w:r w:rsidRPr="00EA707B">
        <w:rPr>
          <w:rFonts w:asciiTheme="minorHAnsi" w:hAnsiTheme="minorHAnsi"/>
          <w:b/>
          <w:color w:val="7F7F7F" w:themeColor="text1" w:themeTint="80"/>
        </w:rPr>
        <w:t>Case study 3:</w:t>
      </w:r>
    </w:p>
    <w:p w14:paraId="1F6B54BA"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Q1. A 20-year old female, New TB case and on TB treatment. At 23 weeks, she is asymptomatic. A sputum is submitted to the laboratory for smear microscopy. The patient is found to be smear positive. What do you do?</w:t>
      </w:r>
    </w:p>
    <w:p w14:paraId="739E1E89" w14:textId="77777777" w:rsidR="00235F7A" w:rsidRPr="00EA707B" w:rsidRDefault="00235F7A" w:rsidP="00235F7A">
      <w:pPr>
        <w:numPr>
          <w:ilvl w:val="1"/>
          <w:numId w:val="28"/>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failure. Collect one sample for smear microscopy.</w:t>
      </w:r>
    </w:p>
    <w:p w14:paraId="14066C1A" w14:textId="77777777" w:rsidR="00235F7A" w:rsidRPr="00EA707B" w:rsidRDefault="00235F7A" w:rsidP="00235F7A">
      <w:pPr>
        <w:numPr>
          <w:ilvl w:val="1"/>
          <w:numId w:val="28"/>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failure. Collect sample for Xpert MTB/RIF and a second for culture and DST</w:t>
      </w:r>
    </w:p>
    <w:p w14:paraId="556DDE83" w14:textId="77777777" w:rsidR="00235F7A" w:rsidRPr="00EA707B" w:rsidRDefault="00235F7A" w:rsidP="00235F7A">
      <w:pPr>
        <w:numPr>
          <w:ilvl w:val="1"/>
          <w:numId w:val="28"/>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72FE22DA" w14:textId="77777777" w:rsidR="00235F7A" w:rsidRPr="00EA707B" w:rsidRDefault="00235F7A" w:rsidP="00235F7A">
      <w:pPr>
        <w:numPr>
          <w:ilvl w:val="1"/>
          <w:numId w:val="28"/>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Refer immediately the patient to a MDR-TB unit</w:t>
      </w:r>
    </w:p>
    <w:p w14:paraId="1A8BE82E"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Q2. In this case the GX result comes back as MTB detected Rif sensitive what do you do next?</w:t>
      </w:r>
    </w:p>
    <w:p w14:paraId="0456DE3E" w14:textId="77777777" w:rsidR="00235F7A" w:rsidRPr="00EA707B" w:rsidRDefault="00235F7A" w:rsidP="00235F7A">
      <w:pPr>
        <w:rPr>
          <w:rFonts w:asciiTheme="minorHAnsi" w:hAnsiTheme="minorHAnsi"/>
          <w:color w:val="7F7F7F" w:themeColor="text1" w:themeTint="80"/>
        </w:rPr>
      </w:pPr>
    </w:p>
    <w:p w14:paraId="1398A67A" w14:textId="77777777" w:rsidR="00235F7A" w:rsidRPr="00EA707B" w:rsidRDefault="00235F7A" w:rsidP="00235F7A">
      <w:pPr>
        <w:rPr>
          <w:rFonts w:asciiTheme="minorHAnsi" w:hAnsiTheme="minorHAnsi"/>
          <w:b/>
          <w:color w:val="7F7F7F" w:themeColor="text1" w:themeTint="80"/>
        </w:rPr>
      </w:pPr>
      <w:r w:rsidRPr="00EA707B">
        <w:rPr>
          <w:rFonts w:asciiTheme="minorHAnsi" w:hAnsiTheme="minorHAnsi"/>
          <w:b/>
          <w:color w:val="7F7F7F" w:themeColor="text1" w:themeTint="80"/>
        </w:rPr>
        <w:t>Case study 4:</w:t>
      </w:r>
    </w:p>
    <w:p w14:paraId="62374167"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A 21-year old female is on retreatment TB regime. At 12 weeks, she remains symptomatic. A sputum is submitted to the laboratory for smear microscopy. The patient is found to be smear positive. The patient admits not taking her medication for eight weeks. What do you do?</w:t>
      </w:r>
    </w:p>
    <w:p w14:paraId="7CD4F743" w14:textId="77777777" w:rsidR="00235F7A" w:rsidRPr="00EA707B" w:rsidRDefault="00235F7A" w:rsidP="00235F7A">
      <w:pPr>
        <w:numPr>
          <w:ilvl w:val="0"/>
          <w:numId w:val="29"/>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has MDR-TB. Refer the patient to a MDR-TB Unit.</w:t>
      </w:r>
    </w:p>
    <w:p w14:paraId="111EC64B" w14:textId="77777777" w:rsidR="00235F7A" w:rsidRPr="00EA707B" w:rsidRDefault="00235F7A" w:rsidP="00235F7A">
      <w:pPr>
        <w:numPr>
          <w:ilvl w:val="0"/>
          <w:numId w:val="29"/>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interrupter. Collect one sample for smear microscopy.</w:t>
      </w:r>
    </w:p>
    <w:p w14:paraId="64A9F5F3" w14:textId="77777777" w:rsidR="00235F7A" w:rsidRPr="00EA707B" w:rsidRDefault="00235F7A" w:rsidP="00235F7A">
      <w:pPr>
        <w:numPr>
          <w:ilvl w:val="0"/>
          <w:numId w:val="29"/>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a treatment interrupter. Collect sample for Xpert MTB/RIF and a sample for culture and DST</w:t>
      </w:r>
    </w:p>
    <w:p w14:paraId="674D48C9" w14:textId="77777777" w:rsidR="00235F7A" w:rsidRPr="00EA707B" w:rsidRDefault="00235F7A" w:rsidP="00235F7A">
      <w:pPr>
        <w:numPr>
          <w:ilvl w:val="0"/>
          <w:numId w:val="29"/>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Register the patient as cured.</w:t>
      </w:r>
    </w:p>
    <w:p w14:paraId="1AEE3B3C" w14:textId="77777777" w:rsidR="00235F7A" w:rsidRPr="00EA707B" w:rsidRDefault="00235F7A" w:rsidP="00235F7A">
      <w:pPr>
        <w:rPr>
          <w:rFonts w:asciiTheme="minorHAnsi" w:hAnsiTheme="minorHAnsi"/>
          <w:b/>
          <w:color w:val="7F7F7F" w:themeColor="text1" w:themeTint="80"/>
        </w:rPr>
      </w:pPr>
    </w:p>
    <w:p w14:paraId="40633C12" w14:textId="77777777" w:rsidR="00235F7A" w:rsidRPr="00EA707B" w:rsidRDefault="00235F7A" w:rsidP="00235F7A">
      <w:pPr>
        <w:rPr>
          <w:rFonts w:asciiTheme="minorHAnsi" w:hAnsiTheme="minorHAnsi"/>
          <w:b/>
          <w:color w:val="7F7F7F" w:themeColor="text1" w:themeTint="80"/>
        </w:rPr>
      </w:pPr>
      <w:r w:rsidRPr="00EA707B">
        <w:rPr>
          <w:rFonts w:asciiTheme="minorHAnsi" w:hAnsiTheme="minorHAnsi"/>
          <w:b/>
          <w:color w:val="7F7F7F" w:themeColor="text1" w:themeTint="80"/>
        </w:rPr>
        <w:t>Case study 5:</w:t>
      </w:r>
    </w:p>
    <w:p w14:paraId="3A045F1F"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A Xpert MTB/RIF test result is received from the laboratory. The Xpert MTB/RIF test result is negative. What do you do?</w:t>
      </w:r>
    </w:p>
    <w:p w14:paraId="54C20745" w14:textId="77777777" w:rsidR="00235F7A" w:rsidRPr="00EA707B" w:rsidRDefault="00235F7A" w:rsidP="00235F7A">
      <w:pPr>
        <w:numPr>
          <w:ilvl w:val="1"/>
          <w:numId w:val="3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The test result is invalid, and should be repeated on a second sputum specimen.</w:t>
      </w:r>
    </w:p>
    <w:p w14:paraId="329DC832" w14:textId="77777777" w:rsidR="00235F7A" w:rsidRPr="00EA707B" w:rsidRDefault="00235F7A" w:rsidP="00235F7A">
      <w:pPr>
        <w:numPr>
          <w:ilvl w:val="1"/>
          <w:numId w:val="3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is unlikely to have TB. The patient should be reassessed and consider other diagnosis</w:t>
      </w:r>
    </w:p>
    <w:p w14:paraId="6A15EFBE" w14:textId="77777777" w:rsidR="00235F7A" w:rsidRPr="00EA707B" w:rsidRDefault="00235F7A" w:rsidP="00235F7A">
      <w:pPr>
        <w:numPr>
          <w:ilvl w:val="1"/>
          <w:numId w:val="3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has TB, and must be treated with a standard MDR-TB regimen.</w:t>
      </w:r>
    </w:p>
    <w:p w14:paraId="669B3419" w14:textId="77777777" w:rsidR="00235F7A" w:rsidRPr="00EA707B" w:rsidRDefault="00235F7A" w:rsidP="00235F7A">
      <w:pPr>
        <w:numPr>
          <w:ilvl w:val="1"/>
          <w:numId w:val="30"/>
        </w:numPr>
        <w:spacing w:before="200" w:after="200" w:line="276" w:lineRule="auto"/>
        <w:rPr>
          <w:rFonts w:asciiTheme="minorHAnsi" w:hAnsiTheme="minorHAnsi"/>
          <w:color w:val="7F7F7F" w:themeColor="text1" w:themeTint="80"/>
        </w:rPr>
      </w:pPr>
      <w:r w:rsidRPr="00EA707B">
        <w:rPr>
          <w:rFonts w:asciiTheme="minorHAnsi" w:hAnsiTheme="minorHAnsi"/>
          <w:color w:val="7F7F7F" w:themeColor="text1" w:themeTint="80"/>
        </w:rPr>
        <w:t>This patient has TB, and must be treated with a standard TB regimen.</w:t>
      </w:r>
    </w:p>
    <w:p w14:paraId="6B2A8862" w14:textId="77777777" w:rsidR="00235F7A" w:rsidRPr="00EA707B" w:rsidRDefault="00235F7A" w:rsidP="00235F7A">
      <w:pPr>
        <w:rPr>
          <w:rFonts w:asciiTheme="minorHAnsi" w:hAnsiTheme="minorHAnsi"/>
          <w:color w:val="7F7F7F" w:themeColor="text1" w:themeTint="80"/>
        </w:rPr>
      </w:pPr>
    </w:p>
    <w:p w14:paraId="59BF079E" w14:textId="77777777" w:rsidR="00235F7A" w:rsidRPr="00EA707B" w:rsidRDefault="00235F7A" w:rsidP="00235F7A">
      <w:pPr>
        <w:rPr>
          <w:rFonts w:asciiTheme="minorHAnsi" w:hAnsiTheme="minorHAnsi"/>
          <w:color w:val="7F7F7F" w:themeColor="text1" w:themeTint="80"/>
        </w:rPr>
      </w:pPr>
      <w:r w:rsidRPr="00EA707B">
        <w:rPr>
          <w:rFonts w:asciiTheme="minorHAnsi" w:hAnsiTheme="minorHAnsi"/>
          <w:color w:val="7F7F7F" w:themeColor="text1" w:themeTint="80"/>
        </w:rPr>
        <w:t>References and resources:</w:t>
      </w:r>
    </w:p>
    <w:p w14:paraId="10942785" w14:textId="77777777" w:rsidR="00235F7A" w:rsidRPr="00EA707B" w:rsidRDefault="00235F7A" w:rsidP="00235F7A">
      <w:pPr>
        <w:pStyle w:val="NoSpacing"/>
        <w:numPr>
          <w:ilvl w:val="0"/>
          <w:numId w:val="31"/>
        </w:numPr>
        <w:rPr>
          <w:color w:val="7F7F7F" w:themeColor="text1" w:themeTint="80"/>
          <w:sz w:val="22"/>
          <w:szCs w:val="22"/>
        </w:rPr>
      </w:pPr>
      <w:r w:rsidRPr="00EA707B">
        <w:rPr>
          <w:color w:val="7F7F7F" w:themeColor="text1" w:themeTint="80"/>
          <w:sz w:val="22"/>
          <w:szCs w:val="22"/>
        </w:rPr>
        <w:t>WHO Global Tuberculosis Report 2016</w:t>
      </w:r>
    </w:p>
    <w:p w14:paraId="1EBCDB1B" w14:textId="77777777" w:rsidR="00235F7A" w:rsidRPr="00EA707B" w:rsidRDefault="00235F7A" w:rsidP="00235F7A">
      <w:pPr>
        <w:pStyle w:val="NoSpacing"/>
        <w:numPr>
          <w:ilvl w:val="0"/>
          <w:numId w:val="31"/>
        </w:numPr>
        <w:rPr>
          <w:color w:val="7F7F7F" w:themeColor="text1" w:themeTint="80"/>
          <w:sz w:val="22"/>
          <w:szCs w:val="22"/>
        </w:rPr>
      </w:pPr>
      <w:r w:rsidRPr="00EA707B">
        <w:rPr>
          <w:color w:val="7F7F7F" w:themeColor="text1" w:themeTint="80"/>
          <w:sz w:val="22"/>
          <w:szCs w:val="22"/>
        </w:rPr>
        <w:t>Companion handbook to the WHO guidelines for the programmatic management of drug-resistant tuberculosis (2014)</w:t>
      </w:r>
    </w:p>
    <w:p w14:paraId="4E2E60B7" w14:textId="77777777" w:rsidR="00235F7A" w:rsidRPr="00EA707B" w:rsidRDefault="00235F7A" w:rsidP="00235F7A">
      <w:pPr>
        <w:pStyle w:val="NoSpacing"/>
        <w:numPr>
          <w:ilvl w:val="0"/>
          <w:numId w:val="31"/>
        </w:numPr>
        <w:rPr>
          <w:color w:val="7F7F7F" w:themeColor="text1" w:themeTint="80"/>
          <w:sz w:val="22"/>
          <w:szCs w:val="22"/>
        </w:rPr>
      </w:pPr>
      <w:r w:rsidRPr="00EA707B">
        <w:rPr>
          <w:color w:val="7F7F7F" w:themeColor="text1" w:themeTint="80"/>
          <w:sz w:val="22"/>
          <w:szCs w:val="22"/>
        </w:rPr>
        <w:t>WHO policy on collaborative TB/HIV activities- Guidelines for national programmes and other stakeholders (2012)</w:t>
      </w:r>
    </w:p>
    <w:p w14:paraId="64413860" w14:textId="77777777" w:rsidR="00235F7A" w:rsidRPr="00EA707B" w:rsidRDefault="00235F7A" w:rsidP="00235F7A">
      <w:pPr>
        <w:pStyle w:val="NoSpacing"/>
        <w:numPr>
          <w:ilvl w:val="0"/>
          <w:numId w:val="31"/>
        </w:numPr>
        <w:rPr>
          <w:color w:val="7F7F7F" w:themeColor="text1" w:themeTint="80"/>
          <w:sz w:val="22"/>
          <w:szCs w:val="22"/>
        </w:rPr>
      </w:pPr>
      <w:r w:rsidRPr="00EA707B">
        <w:rPr>
          <w:color w:val="7F7F7F" w:themeColor="text1" w:themeTint="80"/>
          <w:sz w:val="22"/>
          <w:szCs w:val="22"/>
        </w:rPr>
        <w:t>WHO- Definitions and reporting framework for tuberculosis – 2013 revision (updated December 2014)</w:t>
      </w:r>
    </w:p>
    <w:p w14:paraId="351CAA4B" w14:textId="77777777" w:rsidR="00235F7A" w:rsidRPr="00EA707B" w:rsidRDefault="00235F7A" w:rsidP="00235F7A">
      <w:pPr>
        <w:pStyle w:val="NoSpacing"/>
        <w:numPr>
          <w:ilvl w:val="0"/>
          <w:numId w:val="31"/>
        </w:numPr>
        <w:rPr>
          <w:color w:val="7F7F7F" w:themeColor="text1" w:themeTint="80"/>
          <w:sz w:val="22"/>
          <w:szCs w:val="22"/>
        </w:rPr>
      </w:pPr>
      <w:r w:rsidRPr="00EA707B">
        <w:rPr>
          <w:color w:val="7F7F7F" w:themeColor="text1" w:themeTint="80"/>
          <w:sz w:val="22"/>
          <w:szCs w:val="22"/>
        </w:rPr>
        <w:t>WHO International standards for tuberculosis care (2014)</w:t>
      </w:r>
    </w:p>
    <w:p w14:paraId="27BDDCE9" w14:textId="77777777" w:rsidR="00235F7A" w:rsidRPr="00EA707B" w:rsidRDefault="00235F7A" w:rsidP="00235F7A">
      <w:pPr>
        <w:spacing w:after="0"/>
        <w:rPr>
          <w:color w:val="7F7F7F" w:themeColor="text1" w:themeTint="80"/>
        </w:rPr>
      </w:pPr>
    </w:p>
    <w:p w14:paraId="0ACCC72E" w14:textId="77777777" w:rsidR="00235F7A" w:rsidRDefault="00235F7A" w:rsidP="008A5B33">
      <w:pPr>
        <w:rPr>
          <w:rStyle w:val="Heading1Char"/>
          <w:rFonts w:ascii="Trebuchet MS" w:hAnsi="Trebuchet MS"/>
          <w:noProof/>
          <w:color w:val="000000" w:themeColor="text1"/>
          <w:sz w:val="40"/>
          <w:szCs w:val="52"/>
        </w:rPr>
      </w:pPr>
    </w:p>
    <w:sectPr w:rsidR="00235F7A" w:rsidSect="0009662E">
      <w:headerReference w:type="default" r:id="rId9"/>
      <w:footerReference w:type="default" r:id="rId10"/>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81717" w14:textId="77777777" w:rsidR="00A228F4" w:rsidRDefault="00A228F4" w:rsidP="00F53CFF">
      <w:pPr>
        <w:spacing w:after="0"/>
      </w:pPr>
      <w:r>
        <w:separator/>
      </w:r>
    </w:p>
  </w:endnote>
  <w:endnote w:type="continuationSeparator" w:id="0">
    <w:p w14:paraId="3921E72E" w14:textId="77777777" w:rsidR="00A228F4" w:rsidRDefault="00A228F4"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DB8" w14:textId="77777777" w:rsidR="00F53CFF" w:rsidRPr="00F53CFF" w:rsidRDefault="00F53CFF" w:rsidP="00EE7D7C">
    <w:pPr>
      <w:pStyle w:val="Footer"/>
      <w:framePr w:wrap="none" w:vAnchor="text" w:hAnchor="page" w:x="13912" w:y="-47"/>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E96503">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37833B28" w14:textId="77777777" w:rsidR="005F0364" w:rsidRPr="00F53CFF" w:rsidRDefault="005F0364" w:rsidP="005F0364">
    <w:pPr>
      <w:pStyle w:val="Footer"/>
      <w:framePr w:wrap="none" w:vAnchor="text" w:hAnchor="page" w:x="13912" w:y="1"/>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E96503">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A0809E2" w14:textId="3949BAE3" w:rsidR="00F53CFF" w:rsidRPr="00F53CFF" w:rsidRDefault="005F0364" w:rsidP="00F53CFF">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1312" behindDoc="1" locked="0" layoutInCell="1" allowOverlap="1" wp14:anchorId="2ADA2856" wp14:editId="74DA84DD">
              <wp:simplePos x="0" y="0"/>
              <wp:positionH relativeFrom="column">
                <wp:posOffset>5544185</wp:posOffset>
              </wp:positionH>
              <wp:positionV relativeFrom="paragraph">
                <wp:posOffset>-149225</wp:posOffset>
              </wp:positionV>
              <wp:extent cx="487045" cy="788670"/>
              <wp:effectExtent l="0" t="0" r="0" b="0"/>
              <wp:wrapTight wrapText="bothSides">
                <wp:wrapPolygon edited="0">
                  <wp:start x="0" y="0"/>
                  <wp:lineTo x="0" y="20870"/>
                  <wp:lineTo x="20276" y="20870"/>
                  <wp:lineTo x="20276" y="0"/>
                  <wp:lineTo x="0" y="0"/>
                </wp:wrapPolygon>
              </wp:wrapTight>
              <wp:docPr id="9" name="Rectangle 1"/>
              <wp:cNvGraphicFramePr/>
              <a:graphic xmlns:a="http://schemas.openxmlformats.org/drawingml/2006/main">
                <a:graphicData uri="http://schemas.microsoft.com/office/word/2010/wordprocessingShape">
                  <wps:wsp>
                    <wps:cNvSpPr/>
                    <wps:spPr>
                      <a:xfrm>
                        <a:off x="0" y="0"/>
                        <a:ext cx="487045" cy="78867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E96503">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wps:txbx>
                    <wps:bodyPr vert="horz"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ADA2856" id="Rectangle 1" o:spid="_x0000_s1028" style="position:absolute;margin-left:436.55pt;margin-top:-11.7pt;width:38.35pt;height:6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" fillcolor="#aedacb" stroked="f" strokeweight="1pt">
              <v:textbo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235F7A">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v:textbox>
              <w10:wrap type="tight"/>
            </v:rect>
          </w:pict>
        </mc:Fallback>
      </mc:AlternateContent>
    </w:r>
    <w:r w:rsidR="00F53CFF" w:rsidRPr="00F53CFF">
      <w:rPr>
        <w:rFonts w:ascii="Trebuchet MS" w:hAnsi="Trebuchet MS"/>
        <w:noProof/>
        <w:sz w:val="16"/>
        <w:szCs w:val="16"/>
        <w:lang w:val="en-GB" w:eastAsia="en-GB"/>
      </w:rPr>
      <mc:AlternateContent>
        <mc:Choice Requires="wps">
          <w:drawing>
            <wp:anchor distT="0" distB="0" distL="114300" distR="114300" simplePos="0" relativeHeight="251658239" behindDoc="1" locked="0" layoutInCell="1" allowOverlap="1" wp14:anchorId="27C59642" wp14:editId="622238E4">
              <wp:simplePos x="0" y="0"/>
              <wp:positionH relativeFrom="column">
                <wp:posOffset>7713773</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0FDD1FC" id="Rectangle 1" o:spid="_x0000_s1026" style="position:absolute;margin-left:607.4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" fillcolor="#aedacb" stroked="f" strokeweight="1pt"/>
          </w:pict>
        </mc:Fallback>
      </mc:AlternateContent>
    </w:r>
    <w:r w:rsidR="00F53CFF"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5ED77A4" wp14:editId="1213AF3D">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2003169"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00F53CFF" w:rsidRPr="0026212D">
      <w:rPr>
        <w:rFonts w:ascii="Trebuchet MS" w:hAnsi="Trebuchet MS"/>
        <w:b/>
        <w:sz w:val="16"/>
        <w:szCs w:val="16"/>
      </w:rPr>
      <w:t xml:space="preserve"> </w:t>
    </w:r>
    <w:r w:rsidR="00AE6675" w:rsidRPr="00AE6675">
      <w:rPr>
        <w:rFonts w:ascii="Trebuchet MS" w:hAnsi="Trebuchet MS"/>
        <w:b/>
        <w:sz w:val="16"/>
        <w:szCs w:val="16"/>
      </w:rPr>
      <w:t>GLI Training P</w:t>
    </w:r>
    <w:r w:rsidR="00026BA9">
      <w:rPr>
        <w:rFonts w:ascii="Trebuchet MS" w:hAnsi="Trebuchet MS"/>
        <w:b/>
        <w:sz w:val="16"/>
        <w:szCs w:val="16"/>
      </w:rPr>
      <w:t xml:space="preserve">ackage: </w:t>
    </w:r>
    <w:r w:rsidR="00014DC7" w:rsidRPr="00014DC7">
      <w:rPr>
        <w:rFonts w:ascii="Trebuchet MS" w:hAnsi="Trebuchet MS"/>
        <w:sz w:val="16"/>
        <w:szCs w:val="16"/>
      </w:rPr>
      <w:t>Xpert MTB/RIF (Ultra)</w:t>
    </w:r>
    <w:r w:rsidR="00235F7A">
      <w:rPr>
        <w:rFonts w:ascii="Trebuchet MS" w:hAnsi="Trebuchet MS"/>
        <w:sz w:val="16"/>
        <w:szCs w:val="16"/>
      </w:rPr>
      <w:t xml:space="preserve"> Module 8</w:t>
    </w:r>
    <w:r w:rsidR="00026BA9" w:rsidRPr="00014DC7">
      <w:rPr>
        <w:rFonts w:ascii="Trebuchet MS" w:hAnsi="Trebuchet MS"/>
        <w:sz w:val="16"/>
        <w:szCs w:val="16"/>
      </w:rPr>
      <w:t xml:space="preserve">: </w:t>
    </w:r>
    <w:r w:rsidR="00235F7A">
      <w:rPr>
        <w:rFonts w:ascii="Trebuchet MS" w:hAnsi="Trebuchet MS"/>
        <w:sz w:val="16"/>
        <w:szCs w:val="16"/>
      </w:rPr>
      <w:t>Clinical Guide</w:t>
    </w:r>
    <w:r w:rsidR="00655528">
      <w:rPr>
        <w:rFonts w:ascii="Trebuchet MS" w:hAnsi="Trebuchet MS"/>
        <w:sz w:val="16"/>
        <w:szCs w:val="16"/>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2B59D" w14:textId="77777777" w:rsidR="00A228F4" w:rsidRDefault="00A228F4" w:rsidP="00F53CFF">
      <w:pPr>
        <w:spacing w:after="0"/>
      </w:pPr>
      <w:r>
        <w:separator/>
      </w:r>
    </w:p>
  </w:footnote>
  <w:footnote w:type="continuationSeparator" w:id="0">
    <w:p w14:paraId="3A8FACCA" w14:textId="77777777" w:rsidR="00A228F4" w:rsidRDefault="00A228F4"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AA55" w14:textId="597B8526" w:rsidR="00F53CFF" w:rsidRPr="00AE6675" w:rsidRDefault="00026BA9" w:rsidP="00AE6675">
    <w:pPr>
      <w:rPr>
        <w:rFonts w:ascii="Trebuchet MS" w:hAnsi="Trebuchet MS"/>
        <w:color w:val="7F7F7F" w:themeColor="text1" w:themeTint="80"/>
      </w:rPr>
    </w:pPr>
    <w:r>
      <w:rPr>
        <w:rFonts w:ascii="Trebuchet MS" w:hAnsi="Trebuchet MS"/>
        <w:color w:val="7F7F7F" w:themeColor="text1" w:themeTint="80"/>
      </w:rPr>
      <w:t>M</w:t>
    </w:r>
    <w:r w:rsidR="00235F7A">
      <w:rPr>
        <w:rFonts w:ascii="Trebuchet MS" w:hAnsi="Trebuchet MS"/>
        <w:color w:val="7F7F7F" w:themeColor="text1" w:themeTint="80"/>
      </w:rPr>
      <w:t>odule 8</w:t>
    </w:r>
    <w:r>
      <w:rPr>
        <w:rFonts w:ascii="Trebuchet MS" w:hAnsi="Trebuchet MS"/>
        <w:color w:val="7F7F7F" w:themeColor="text1" w:themeTint="80"/>
      </w:rPr>
      <w:t xml:space="preserve">: </w:t>
    </w:r>
    <w:r w:rsidR="00235F7A">
      <w:rPr>
        <w:rFonts w:ascii="Trebuchet MS" w:hAnsi="Trebuchet MS"/>
        <w:color w:val="7F7F7F" w:themeColor="text1" w:themeTint="80"/>
      </w:rPr>
      <w:t>Clinical Guide</w:t>
    </w:r>
    <w:r w:rsidR="00F42D38">
      <w:rPr>
        <w:rFonts w:ascii="Trebuchet MS" w:hAnsi="Trebuchet MS"/>
        <w:color w:val="7F7F7F" w:themeColor="text1" w:themeTint="80"/>
      </w:rPr>
      <w:t>-</w:t>
    </w:r>
    <w:r w:rsidR="00AE6675">
      <w:rPr>
        <w:rFonts w:ascii="Trebuchet MS" w:hAnsi="Trebuchet MS"/>
        <w:color w:val="7F7F7F" w:themeColor="text1" w:themeTint="80"/>
      </w:rPr>
      <w:t xml:space="preserve"> Worksheet</w:t>
    </w:r>
    <w:r w:rsidR="008D05C2">
      <w:rPr>
        <w:rFonts w:ascii="Trebuchet MS" w:hAnsi="Trebuchet MS"/>
        <w:color w:val="7F7F7F" w:themeColor="text1" w:themeTint="80"/>
      </w:rPr>
      <w:t xml:space="preserv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587E"/>
    <w:multiLevelType w:val="hybridMultilevel"/>
    <w:tmpl w:val="3C60982A"/>
    <w:lvl w:ilvl="0" w:tplc="EAFC53E2">
      <w:start w:val="1"/>
      <w:numFmt w:val="bullet"/>
      <w:lvlText w:val="►"/>
      <w:lvlJc w:val="left"/>
      <w:pPr>
        <w:tabs>
          <w:tab w:val="num" w:pos="720"/>
        </w:tabs>
        <w:ind w:left="720" w:hanging="360"/>
      </w:pPr>
      <w:rPr>
        <w:rFonts w:ascii="Arial" w:hAnsi="Arial" w:hint="default"/>
      </w:rPr>
    </w:lvl>
    <w:lvl w:ilvl="1" w:tplc="69AA38C0" w:tentative="1">
      <w:start w:val="1"/>
      <w:numFmt w:val="bullet"/>
      <w:lvlText w:val="►"/>
      <w:lvlJc w:val="left"/>
      <w:pPr>
        <w:tabs>
          <w:tab w:val="num" w:pos="1440"/>
        </w:tabs>
        <w:ind w:left="1440" w:hanging="360"/>
      </w:pPr>
      <w:rPr>
        <w:rFonts w:ascii="Arial" w:hAnsi="Arial" w:hint="default"/>
      </w:rPr>
    </w:lvl>
    <w:lvl w:ilvl="2" w:tplc="96B65306" w:tentative="1">
      <w:start w:val="1"/>
      <w:numFmt w:val="bullet"/>
      <w:lvlText w:val="►"/>
      <w:lvlJc w:val="left"/>
      <w:pPr>
        <w:tabs>
          <w:tab w:val="num" w:pos="2160"/>
        </w:tabs>
        <w:ind w:left="2160" w:hanging="360"/>
      </w:pPr>
      <w:rPr>
        <w:rFonts w:ascii="Arial" w:hAnsi="Arial" w:hint="default"/>
      </w:rPr>
    </w:lvl>
    <w:lvl w:ilvl="3" w:tplc="A6CA31DC" w:tentative="1">
      <w:start w:val="1"/>
      <w:numFmt w:val="bullet"/>
      <w:lvlText w:val="►"/>
      <w:lvlJc w:val="left"/>
      <w:pPr>
        <w:tabs>
          <w:tab w:val="num" w:pos="2880"/>
        </w:tabs>
        <w:ind w:left="2880" w:hanging="360"/>
      </w:pPr>
      <w:rPr>
        <w:rFonts w:ascii="Arial" w:hAnsi="Arial" w:hint="default"/>
      </w:rPr>
    </w:lvl>
    <w:lvl w:ilvl="4" w:tplc="35849552" w:tentative="1">
      <w:start w:val="1"/>
      <w:numFmt w:val="bullet"/>
      <w:lvlText w:val="►"/>
      <w:lvlJc w:val="left"/>
      <w:pPr>
        <w:tabs>
          <w:tab w:val="num" w:pos="3600"/>
        </w:tabs>
        <w:ind w:left="3600" w:hanging="360"/>
      </w:pPr>
      <w:rPr>
        <w:rFonts w:ascii="Arial" w:hAnsi="Arial" w:hint="default"/>
      </w:rPr>
    </w:lvl>
    <w:lvl w:ilvl="5" w:tplc="0BEE10A2" w:tentative="1">
      <w:start w:val="1"/>
      <w:numFmt w:val="bullet"/>
      <w:lvlText w:val="►"/>
      <w:lvlJc w:val="left"/>
      <w:pPr>
        <w:tabs>
          <w:tab w:val="num" w:pos="4320"/>
        </w:tabs>
        <w:ind w:left="4320" w:hanging="360"/>
      </w:pPr>
      <w:rPr>
        <w:rFonts w:ascii="Arial" w:hAnsi="Arial" w:hint="default"/>
      </w:rPr>
    </w:lvl>
    <w:lvl w:ilvl="6" w:tplc="7E981B20" w:tentative="1">
      <w:start w:val="1"/>
      <w:numFmt w:val="bullet"/>
      <w:lvlText w:val="►"/>
      <w:lvlJc w:val="left"/>
      <w:pPr>
        <w:tabs>
          <w:tab w:val="num" w:pos="5040"/>
        </w:tabs>
        <w:ind w:left="5040" w:hanging="360"/>
      </w:pPr>
      <w:rPr>
        <w:rFonts w:ascii="Arial" w:hAnsi="Arial" w:hint="default"/>
      </w:rPr>
    </w:lvl>
    <w:lvl w:ilvl="7" w:tplc="F06E6D2A" w:tentative="1">
      <w:start w:val="1"/>
      <w:numFmt w:val="bullet"/>
      <w:lvlText w:val="►"/>
      <w:lvlJc w:val="left"/>
      <w:pPr>
        <w:tabs>
          <w:tab w:val="num" w:pos="5760"/>
        </w:tabs>
        <w:ind w:left="5760" w:hanging="360"/>
      </w:pPr>
      <w:rPr>
        <w:rFonts w:ascii="Arial" w:hAnsi="Arial" w:hint="default"/>
      </w:rPr>
    </w:lvl>
    <w:lvl w:ilvl="8" w:tplc="5EFEAD6A" w:tentative="1">
      <w:start w:val="1"/>
      <w:numFmt w:val="bullet"/>
      <w:lvlText w:val="►"/>
      <w:lvlJc w:val="left"/>
      <w:pPr>
        <w:tabs>
          <w:tab w:val="num" w:pos="6480"/>
        </w:tabs>
        <w:ind w:left="6480" w:hanging="360"/>
      </w:pPr>
      <w:rPr>
        <w:rFonts w:ascii="Arial" w:hAnsi="Arial" w:hint="default"/>
      </w:rPr>
    </w:lvl>
  </w:abstractNum>
  <w:abstractNum w:abstractNumId="1">
    <w:nsid w:val="0943129D"/>
    <w:multiLevelType w:val="hybridMultilevel"/>
    <w:tmpl w:val="A510F760"/>
    <w:lvl w:ilvl="0" w:tplc="F3DCC1AE">
      <w:start w:val="1"/>
      <w:numFmt w:val="bullet"/>
      <w:lvlText w:val=""/>
      <w:lvlJc w:val="left"/>
      <w:pPr>
        <w:ind w:left="36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E9434E"/>
    <w:multiLevelType w:val="hybridMultilevel"/>
    <w:tmpl w:val="9E602F48"/>
    <w:lvl w:ilvl="0" w:tplc="536243A6">
      <w:start w:val="1"/>
      <w:numFmt w:val="decimal"/>
      <w:lvlText w:val="%1."/>
      <w:lvlJc w:val="left"/>
      <w:pPr>
        <w:tabs>
          <w:tab w:val="num" w:pos="720"/>
        </w:tabs>
        <w:ind w:left="720" w:hanging="360"/>
      </w:pPr>
    </w:lvl>
    <w:lvl w:ilvl="1" w:tplc="B3009CC6">
      <w:start w:val="1"/>
      <w:numFmt w:val="decimal"/>
      <w:lvlText w:val="%2."/>
      <w:lvlJc w:val="left"/>
      <w:pPr>
        <w:tabs>
          <w:tab w:val="num" w:pos="1440"/>
        </w:tabs>
        <w:ind w:left="1440" w:hanging="360"/>
      </w:pPr>
    </w:lvl>
    <w:lvl w:ilvl="2" w:tplc="04823B1E" w:tentative="1">
      <w:start w:val="1"/>
      <w:numFmt w:val="decimal"/>
      <w:lvlText w:val="%3."/>
      <w:lvlJc w:val="left"/>
      <w:pPr>
        <w:tabs>
          <w:tab w:val="num" w:pos="2160"/>
        </w:tabs>
        <w:ind w:left="2160" w:hanging="360"/>
      </w:pPr>
    </w:lvl>
    <w:lvl w:ilvl="3" w:tplc="42F892FA" w:tentative="1">
      <w:start w:val="1"/>
      <w:numFmt w:val="decimal"/>
      <w:lvlText w:val="%4."/>
      <w:lvlJc w:val="left"/>
      <w:pPr>
        <w:tabs>
          <w:tab w:val="num" w:pos="2880"/>
        </w:tabs>
        <w:ind w:left="2880" w:hanging="360"/>
      </w:pPr>
    </w:lvl>
    <w:lvl w:ilvl="4" w:tplc="1CF2E224" w:tentative="1">
      <w:start w:val="1"/>
      <w:numFmt w:val="decimal"/>
      <w:lvlText w:val="%5."/>
      <w:lvlJc w:val="left"/>
      <w:pPr>
        <w:tabs>
          <w:tab w:val="num" w:pos="3600"/>
        </w:tabs>
        <w:ind w:left="3600" w:hanging="360"/>
      </w:pPr>
    </w:lvl>
    <w:lvl w:ilvl="5" w:tplc="0A86FAD0" w:tentative="1">
      <w:start w:val="1"/>
      <w:numFmt w:val="decimal"/>
      <w:lvlText w:val="%6."/>
      <w:lvlJc w:val="left"/>
      <w:pPr>
        <w:tabs>
          <w:tab w:val="num" w:pos="4320"/>
        </w:tabs>
        <w:ind w:left="4320" w:hanging="360"/>
      </w:pPr>
    </w:lvl>
    <w:lvl w:ilvl="6" w:tplc="C55E25F2" w:tentative="1">
      <w:start w:val="1"/>
      <w:numFmt w:val="decimal"/>
      <w:lvlText w:val="%7."/>
      <w:lvlJc w:val="left"/>
      <w:pPr>
        <w:tabs>
          <w:tab w:val="num" w:pos="5040"/>
        </w:tabs>
        <w:ind w:left="5040" w:hanging="360"/>
      </w:pPr>
    </w:lvl>
    <w:lvl w:ilvl="7" w:tplc="014C2E58" w:tentative="1">
      <w:start w:val="1"/>
      <w:numFmt w:val="decimal"/>
      <w:lvlText w:val="%8."/>
      <w:lvlJc w:val="left"/>
      <w:pPr>
        <w:tabs>
          <w:tab w:val="num" w:pos="5760"/>
        </w:tabs>
        <w:ind w:left="5760" w:hanging="360"/>
      </w:pPr>
    </w:lvl>
    <w:lvl w:ilvl="8" w:tplc="3E6ADA42" w:tentative="1">
      <w:start w:val="1"/>
      <w:numFmt w:val="decimal"/>
      <w:lvlText w:val="%9."/>
      <w:lvlJc w:val="left"/>
      <w:pPr>
        <w:tabs>
          <w:tab w:val="num" w:pos="6480"/>
        </w:tabs>
        <w:ind w:left="6480" w:hanging="360"/>
      </w:pPr>
    </w:lvl>
  </w:abstractNum>
  <w:abstractNum w:abstractNumId="3">
    <w:nsid w:val="1766579B"/>
    <w:multiLevelType w:val="hybridMultilevel"/>
    <w:tmpl w:val="2A660EDA"/>
    <w:lvl w:ilvl="0" w:tplc="0122DADE">
      <w:start w:val="1"/>
      <w:numFmt w:val="bullet"/>
      <w:lvlText w:val="►"/>
      <w:lvlJc w:val="left"/>
      <w:pPr>
        <w:tabs>
          <w:tab w:val="num" w:pos="720"/>
        </w:tabs>
        <w:ind w:left="720" w:hanging="360"/>
      </w:pPr>
      <w:rPr>
        <w:rFonts w:ascii="Arial" w:hAnsi="Arial" w:hint="default"/>
      </w:rPr>
    </w:lvl>
    <w:lvl w:ilvl="1" w:tplc="17A09632" w:tentative="1">
      <w:start w:val="1"/>
      <w:numFmt w:val="bullet"/>
      <w:lvlText w:val="►"/>
      <w:lvlJc w:val="left"/>
      <w:pPr>
        <w:tabs>
          <w:tab w:val="num" w:pos="1440"/>
        </w:tabs>
        <w:ind w:left="1440" w:hanging="360"/>
      </w:pPr>
      <w:rPr>
        <w:rFonts w:ascii="Arial" w:hAnsi="Arial" w:hint="default"/>
      </w:rPr>
    </w:lvl>
    <w:lvl w:ilvl="2" w:tplc="9F367966" w:tentative="1">
      <w:start w:val="1"/>
      <w:numFmt w:val="bullet"/>
      <w:lvlText w:val="►"/>
      <w:lvlJc w:val="left"/>
      <w:pPr>
        <w:tabs>
          <w:tab w:val="num" w:pos="2160"/>
        </w:tabs>
        <w:ind w:left="2160" w:hanging="360"/>
      </w:pPr>
      <w:rPr>
        <w:rFonts w:ascii="Arial" w:hAnsi="Arial" w:hint="default"/>
      </w:rPr>
    </w:lvl>
    <w:lvl w:ilvl="3" w:tplc="DDE4ECE6" w:tentative="1">
      <w:start w:val="1"/>
      <w:numFmt w:val="bullet"/>
      <w:lvlText w:val="►"/>
      <w:lvlJc w:val="left"/>
      <w:pPr>
        <w:tabs>
          <w:tab w:val="num" w:pos="2880"/>
        </w:tabs>
        <w:ind w:left="2880" w:hanging="360"/>
      </w:pPr>
      <w:rPr>
        <w:rFonts w:ascii="Arial" w:hAnsi="Arial" w:hint="default"/>
      </w:rPr>
    </w:lvl>
    <w:lvl w:ilvl="4" w:tplc="D20A4EFC" w:tentative="1">
      <w:start w:val="1"/>
      <w:numFmt w:val="bullet"/>
      <w:lvlText w:val="►"/>
      <w:lvlJc w:val="left"/>
      <w:pPr>
        <w:tabs>
          <w:tab w:val="num" w:pos="3600"/>
        </w:tabs>
        <w:ind w:left="3600" w:hanging="360"/>
      </w:pPr>
      <w:rPr>
        <w:rFonts w:ascii="Arial" w:hAnsi="Arial" w:hint="default"/>
      </w:rPr>
    </w:lvl>
    <w:lvl w:ilvl="5" w:tplc="B3E8436E" w:tentative="1">
      <w:start w:val="1"/>
      <w:numFmt w:val="bullet"/>
      <w:lvlText w:val="►"/>
      <w:lvlJc w:val="left"/>
      <w:pPr>
        <w:tabs>
          <w:tab w:val="num" w:pos="4320"/>
        </w:tabs>
        <w:ind w:left="4320" w:hanging="360"/>
      </w:pPr>
      <w:rPr>
        <w:rFonts w:ascii="Arial" w:hAnsi="Arial" w:hint="default"/>
      </w:rPr>
    </w:lvl>
    <w:lvl w:ilvl="6" w:tplc="59EE80B0" w:tentative="1">
      <w:start w:val="1"/>
      <w:numFmt w:val="bullet"/>
      <w:lvlText w:val="►"/>
      <w:lvlJc w:val="left"/>
      <w:pPr>
        <w:tabs>
          <w:tab w:val="num" w:pos="5040"/>
        </w:tabs>
        <w:ind w:left="5040" w:hanging="360"/>
      </w:pPr>
      <w:rPr>
        <w:rFonts w:ascii="Arial" w:hAnsi="Arial" w:hint="default"/>
      </w:rPr>
    </w:lvl>
    <w:lvl w:ilvl="7" w:tplc="3DF43FD4" w:tentative="1">
      <w:start w:val="1"/>
      <w:numFmt w:val="bullet"/>
      <w:lvlText w:val="►"/>
      <w:lvlJc w:val="left"/>
      <w:pPr>
        <w:tabs>
          <w:tab w:val="num" w:pos="5760"/>
        </w:tabs>
        <w:ind w:left="5760" w:hanging="360"/>
      </w:pPr>
      <w:rPr>
        <w:rFonts w:ascii="Arial" w:hAnsi="Arial" w:hint="default"/>
      </w:rPr>
    </w:lvl>
    <w:lvl w:ilvl="8" w:tplc="1D80017A" w:tentative="1">
      <w:start w:val="1"/>
      <w:numFmt w:val="bullet"/>
      <w:lvlText w:val="►"/>
      <w:lvlJc w:val="left"/>
      <w:pPr>
        <w:tabs>
          <w:tab w:val="num" w:pos="6480"/>
        </w:tabs>
        <w:ind w:left="6480" w:hanging="360"/>
      </w:pPr>
      <w:rPr>
        <w:rFonts w:ascii="Arial" w:hAnsi="Arial" w:hint="default"/>
      </w:rPr>
    </w:lvl>
  </w:abstractNum>
  <w:abstractNum w:abstractNumId="4">
    <w:nsid w:val="179C6286"/>
    <w:multiLevelType w:val="hybridMultilevel"/>
    <w:tmpl w:val="EB0E1A64"/>
    <w:lvl w:ilvl="0" w:tplc="ECDC6C54">
      <w:start w:val="1"/>
      <w:numFmt w:val="decimal"/>
      <w:lvlText w:val="%1."/>
      <w:lvlJc w:val="left"/>
      <w:pPr>
        <w:tabs>
          <w:tab w:val="num" w:pos="720"/>
        </w:tabs>
        <w:ind w:left="720" w:hanging="360"/>
      </w:pPr>
    </w:lvl>
    <w:lvl w:ilvl="1" w:tplc="66E6E152" w:tentative="1">
      <w:start w:val="1"/>
      <w:numFmt w:val="decimal"/>
      <w:lvlText w:val="%2."/>
      <w:lvlJc w:val="left"/>
      <w:pPr>
        <w:tabs>
          <w:tab w:val="num" w:pos="1440"/>
        </w:tabs>
        <w:ind w:left="1440" w:hanging="360"/>
      </w:pPr>
    </w:lvl>
    <w:lvl w:ilvl="2" w:tplc="AC70B0E0" w:tentative="1">
      <w:start w:val="1"/>
      <w:numFmt w:val="decimal"/>
      <w:lvlText w:val="%3."/>
      <w:lvlJc w:val="left"/>
      <w:pPr>
        <w:tabs>
          <w:tab w:val="num" w:pos="2160"/>
        </w:tabs>
        <w:ind w:left="2160" w:hanging="360"/>
      </w:pPr>
    </w:lvl>
    <w:lvl w:ilvl="3" w:tplc="21C0180A" w:tentative="1">
      <w:start w:val="1"/>
      <w:numFmt w:val="decimal"/>
      <w:lvlText w:val="%4."/>
      <w:lvlJc w:val="left"/>
      <w:pPr>
        <w:tabs>
          <w:tab w:val="num" w:pos="2880"/>
        </w:tabs>
        <w:ind w:left="2880" w:hanging="360"/>
      </w:pPr>
    </w:lvl>
    <w:lvl w:ilvl="4" w:tplc="BFF6F06C" w:tentative="1">
      <w:start w:val="1"/>
      <w:numFmt w:val="decimal"/>
      <w:lvlText w:val="%5."/>
      <w:lvlJc w:val="left"/>
      <w:pPr>
        <w:tabs>
          <w:tab w:val="num" w:pos="3600"/>
        </w:tabs>
        <w:ind w:left="3600" w:hanging="360"/>
      </w:pPr>
    </w:lvl>
    <w:lvl w:ilvl="5" w:tplc="0042272C" w:tentative="1">
      <w:start w:val="1"/>
      <w:numFmt w:val="decimal"/>
      <w:lvlText w:val="%6."/>
      <w:lvlJc w:val="left"/>
      <w:pPr>
        <w:tabs>
          <w:tab w:val="num" w:pos="4320"/>
        </w:tabs>
        <w:ind w:left="4320" w:hanging="360"/>
      </w:pPr>
    </w:lvl>
    <w:lvl w:ilvl="6" w:tplc="306C29B6" w:tentative="1">
      <w:start w:val="1"/>
      <w:numFmt w:val="decimal"/>
      <w:lvlText w:val="%7."/>
      <w:lvlJc w:val="left"/>
      <w:pPr>
        <w:tabs>
          <w:tab w:val="num" w:pos="5040"/>
        </w:tabs>
        <w:ind w:left="5040" w:hanging="360"/>
      </w:pPr>
    </w:lvl>
    <w:lvl w:ilvl="7" w:tplc="94B205A2" w:tentative="1">
      <w:start w:val="1"/>
      <w:numFmt w:val="decimal"/>
      <w:lvlText w:val="%8."/>
      <w:lvlJc w:val="left"/>
      <w:pPr>
        <w:tabs>
          <w:tab w:val="num" w:pos="5760"/>
        </w:tabs>
        <w:ind w:left="5760" w:hanging="360"/>
      </w:pPr>
    </w:lvl>
    <w:lvl w:ilvl="8" w:tplc="950EAC4C" w:tentative="1">
      <w:start w:val="1"/>
      <w:numFmt w:val="decimal"/>
      <w:lvlText w:val="%9."/>
      <w:lvlJc w:val="left"/>
      <w:pPr>
        <w:tabs>
          <w:tab w:val="num" w:pos="6480"/>
        </w:tabs>
        <w:ind w:left="6480" w:hanging="360"/>
      </w:pPr>
    </w:lvl>
  </w:abstractNum>
  <w:abstractNum w:abstractNumId="5">
    <w:nsid w:val="191C6F31"/>
    <w:multiLevelType w:val="hybridMultilevel"/>
    <w:tmpl w:val="14FE9B40"/>
    <w:lvl w:ilvl="0" w:tplc="64B29D38">
      <w:start w:val="1"/>
      <w:numFmt w:val="bullet"/>
      <w:lvlText w:val="►"/>
      <w:lvlJc w:val="left"/>
      <w:pPr>
        <w:tabs>
          <w:tab w:val="num" w:pos="720"/>
        </w:tabs>
        <w:ind w:left="720" w:hanging="360"/>
      </w:pPr>
      <w:rPr>
        <w:rFonts w:ascii="Arial" w:hAnsi="Arial" w:hint="default"/>
      </w:rPr>
    </w:lvl>
    <w:lvl w:ilvl="1" w:tplc="DA6844C2" w:tentative="1">
      <w:start w:val="1"/>
      <w:numFmt w:val="bullet"/>
      <w:lvlText w:val="►"/>
      <w:lvlJc w:val="left"/>
      <w:pPr>
        <w:tabs>
          <w:tab w:val="num" w:pos="1440"/>
        </w:tabs>
        <w:ind w:left="1440" w:hanging="360"/>
      </w:pPr>
      <w:rPr>
        <w:rFonts w:ascii="Arial" w:hAnsi="Arial" w:hint="default"/>
      </w:rPr>
    </w:lvl>
    <w:lvl w:ilvl="2" w:tplc="2432EE08" w:tentative="1">
      <w:start w:val="1"/>
      <w:numFmt w:val="bullet"/>
      <w:lvlText w:val="►"/>
      <w:lvlJc w:val="left"/>
      <w:pPr>
        <w:tabs>
          <w:tab w:val="num" w:pos="2160"/>
        </w:tabs>
        <w:ind w:left="2160" w:hanging="360"/>
      </w:pPr>
      <w:rPr>
        <w:rFonts w:ascii="Arial" w:hAnsi="Arial" w:hint="default"/>
      </w:rPr>
    </w:lvl>
    <w:lvl w:ilvl="3" w:tplc="64908000" w:tentative="1">
      <w:start w:val="1"/>
      <w:numFmt w:val="bullet"/>
      <w:lvlText w:val="►"/>
      <w:lvlJc w:val="left"/>
      <w:pPr>
        <w:tabs>
          <w:tab w:val="num" w:pos="2880"/>
        </w:tabs>
        <w:ind w:left="2880" w:hanging="360"/>
      </w:pPr>
      <w:rPr>
        <w:rFonts w:ascii="Arial" w:hAnsi="Arial" w:hint="default"/>
      </w:rPr>
    </w:lvl>
    <w:lvl w:ilvl="4" w:tplc="F1C6EAC4" w:tentative="1">
      <w:start w:val="1"/>
      <w:numFmt w:val="bullet"/>
      <w:lvlText w:val="►"/>
      <w:lvlJc w:val="left"/>
      <w:pPr>
        <w:tabs>
          <w:tab w:val="num" w:pos="3600"/>
        </w:tabs>
        <w:ind w:left="3600" w:hanging="360"/>
      </w:pPr>
      <w:rPr>
        <w:rFonts w:ascii="Arial" w:hAnsi="Arial" w:hint="default"/>
      </w:rPr>
    </w:lvl>
    <w:lvl w:ilvl="5" w:tplc="E8046304" w:tentative="1">
      <w:start w:val="1"/>
      <w:numFmt w:val="bullet"/>
      <w:lvlText w:val="►"/>
      <w:lvlJc w:val="left"/>
      <w:pPr>
        <w:tabs>
          <w:tab w:val="num" w:pos="4320"/>
        </w:tabs>
        <w:ind w:left="4320" w:hanging="360"/>
      </w:pPr>
      <w:rPr>
        <w:rFonts w:ascii="Arial" w:hAnsi="Arial" w:hint="default"/>
      </w:rPr>
    </w:lvl>
    <w:lvl w:ilvl="6" w:tplc="F9060B2E" w:tentative="1">
      <w:start w:val="1"/>
      <w:numFmt w:val="bullet"/>
      <w:lvlText w:val="►"/>
      <w:lvlJc w:val="left"/>
      <w:pPr>
        <w:tabs>
          <w:tab w:val="num" w:pos="5040"/>
        </w:tabs>
        <w:ind w:left="5040" w:hanging="360"/>
      </w:pPr>
      <w:rPr>
        <w:rFonts w:ascii="Arial" w:hAnsi="Arial" w:hint="default"/>
      </w:rPr>
    </w:lvl>
    <w:lvl w:ilvl="7" w:tplc="61FEC92A" w:tentative="1">
      <w:start w:val="1"/>
      <w:numFmt w:val="bullet"/>
      <w:lvlText w:val="►"/>
      <w:lvlJc w:val="left"/>
      <w:pPr>
        <w:tabs>
          <w:tab w:val="num" w:pos="5760"/>
        </w:tabs>
        <w:ind w:left="5760" w:hanging="360"/>
      </w:pPr>
      <w:rPr>
        <w:rFonts w:ascii="Arial" w:hAnsi="Arial" w:hint="default"/>
      </w:rPr>
    </w:lvl>
    <w:lvl w:ilvl="8" w:tplc="D89A3A9C" w:tentative="1">
      <w:start w:val="1"/>
      <w:numFmt w:val="bullet"/>
      <w:lvlText w:val="►"/>
      <w:lvlJc w:val="left"/>
      <w:pPr>
        <w:tabs>
          <w:tab w:val="num" w:pos="6480"/>
        </w:tabs>
        <w:ind w:left="6480" w:hanging="360"/>
      </w:pPr>
      <w:rPr>
        <w:rFonts w:ascii="Arial" w:hAnsi="Arial" w:hint="default"/>
      </w:rPr>
    </w:lvl>
  </w:abstractNum>
  <w:abstractNum w:abstractNumId="6">
    <w:nsid w:val="1B8B6C8B"/>
    <w:multiLevelType w:val="hybridMultilevel"/>
    <w:tmpl w:val="9A6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277B2B"/>
    <w:multiLevelType w:val="hybridMultilevel"/>
    <w:tmpl w:val="C8B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9290F"/>
    <w:multiLevelType w:val="hybridMultilevel"/>
    <w:tmpl w:val="D0A0027A"/>
    <w:lvl w:ilvl="0" w:tplc="58E81DDE">
      <w:start w:val="1"/>
      <w:numFmt w:val="decimal"/>
      <w:lvlText w:val="%1."/>
      <w:lvlJc w:val="left"/>
      <w:pPr>
        <w:tabs>
          <w:tab w:val="num" w:pos="720"/>
        </w:tabs>
        <w:ind w:left="720" w:hanging="360"/>
      </w:pPr>
    </w:lvl>
    <w:lvl w:ilvl="1" w:tplc="12CC698E">
      <w:start w:val="1"/>
      <w:numFmt w:val="decimal"/>
      <w:lvlText w:val="%2."/>
      <w:lvlJc w:val="left"/>
      <w:pPr>
        <w:tabs>
          <w:tab w:val="num" w:pos="1440"/>
        </w:tabs>
        <w:ind w:left="1440" w:hanging="360"/>
      </w:pPr>
    </w:lvl>
    <w:lvl w:ilvl="2" w:tplc="F99EAAA4" w:tentative="1">
      <w:start w:val="1"/>
      <w:numFmt w:val="decimal"/>
      <w:lvlText w:val="%3."/>
      <w:lvlJc w:val="left"/>
      <w:pPr>
        <w:tabs>
          <w:tab w:val="num" w:pos="2160"/>
        </w:tabs>
        <w:ind w:left="2160" w:hanging="360"/>
      </w:pPr>
    </w:lvl>
    <w:lvl w:ilvl="3" w:tplc="E604C938" w:tentative="1">
      <w:start w:val="1"/>
      <w:numFmt w:val="decimal"/>
      <w:lvlText w:val="%4."/>
      <w:lvlJc w:val="left"/>
      <w:pPr>
        <w:tabs>
          <w:tab w:val="num" w:pos="2880"/>
        </w:tabs>
        <w:ind w:left="2880" w:hanging="360"/>
      </w:pPr>
    </w:lvl>
    <w:lvl w:ilvl="4" w:tplc="263C2958" w:tentative="1">
      <w:start w:val="1"/>
      <w:numFmt w:val="decimal"/>
      <w:lvlText w:val="%5."/>
      <w:lvlJc w:val="left"/>
      <w:pPr>
        <w:tabs>
          <w:tab w:val="num" w:pos="3600"/>
        </w:tabs>
        <w:ind w:left="3600" w:hanging="360"/>
      </w:pPr>
    </w:lvl>
    <w:lvl w:ilvl="5" w:tplc="A1A0E604" w:tentative="1">
      <w:start w:val="1"/>
      <w:numFmt w:val="decimal"/>
      <w:lvlText w:val="%6."/>
      <w:lvlJc w:val="left"/>
      <w:pPr>
        <w:tabs>
          <w:tab w:val="num" w:pos="4320"/>
        </w:tabs>
        <w:ind w:left="4320" w:hanging="360"/>
      </w:pPr>
    </w:lvl>
    <w:lvl w:ilvl="6" w:tplc="E65872B4" w:tentative="1">
      <w:start w:val="1"/>
      <w:numFmt w:val="decimal"/>
      <w:lvlText w:val="%7."/>
      <w:lvlJc w:val="left"/>
      <w:pPr>
        <w:tabs>
          <w:tab w:val="num" w:pos="5040"/>
        </w:tabs>
        <w:ind w:left="5040" w:hanging="360"/>
      </w:pPr>
    </w:lvl>
    <w:lvl w:ilvl="7" w:tplc="D7D0F3CE" w:tentative="1">
      <w:start w:val="1"/>
      <w:numFmt w:val="decimal"/>
      <w:lvlText w:val="%8."/>
      <w:lvlJc w:val="left"/>
      <w:pPr>
        <w:tabs>
          <w:tab w:val="num" w:pos="5760"/>
        </w:tabs>
        <w:ind w:left="5760" w:hanging="360"/>
      </w:pPr>
    </w:lvl>
    <w:lvl w:ilvl="8" w:tplc="B58A0884" w:tentative="1">
      <w:start w:val="1"/>
      <w:numFmt w:val="decimal"/>
      <w:lvlText w:val="%9."/>
      <w:lvlJc w:val="left"/>
      <w:pPr>
        <w:tabs>
          <w:tab w:val="num" w:pos="6480"/>
        </w:tabs>
        <w:ind w:left="6480" w:hanging="360"/>
      </w:pPr>
    </w:lvl>
  </w:abstractNum>
  <w:abstractNum w:abstractNumId="1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AF9431D"/>
    <w:multiLevelType w:val="hybridMultilevel"/>
    <w:tmpl w:val="D3AAAB64"/>
    <w:lvl w:ilvl="0" w:tplc="F3DCC1AE">
      <w:start w:val="1"/>
      <w:numFmt w:val="bullet"/>
      <w:lvlText w:val=""/>
      <w:lvlJc w:val="left"/>
      <w:pPr>
        <w:ind w:left="720" w:hanging="360"/>
      </w:pPr>
      <w:rPr>
        <w:rFonts w:ascii="Wingdings" w:hAnsi="Wingdings" w:hint="default"/>
        <w:color w:val="5BBEB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34AD0812"/>
    <w:multiLevelType w:val="hybridMultilevel"/>
    <w:tmpl w:val="849E0A50"/>
    <w:lvl w:ilvl="0" w:tplc="0F022A9C">
      <w:start w:val="1"/>
      <w:numFmt w:val="decimal"/>
      <w:lvlText w:val="%1."/>
      <w:lvlJc w:val="left"/>
      <w:pPr>
        <w:tabs>
          <w:tab w:val="num" w:pos="720"/>
        </w:tabs>
        <w:ind w:left="720" w:hanging="360"/>
      </w:pPr>
    </w:lvl>
    <w:lvl w:ilvl="1" w:tplc="27E03FE2">
      <w:start w:val="1"/>
      <w:numFmt w:val="decimal"/>
      <w:lvlText w:val="%2."/>
      <w:lvlJc w:val="left"/>
      <w:pPr>
        <w:tabs>
          <w:tab w:val="num" w:pos="1440"/>
        </w:tabs>
        <w:ind w:left="1440" w:hanging="360"/>
      </w:pPr>
    </w:lvl>
    <w:lvl w:ilvl="2" w:tplc="341C8C08" w:tentative="1">
      <w:start w:val="1"/>
      <w:numFmt w:val="decimal"/>
      <w:lvlText w:val="%3."/>
      <w:lvlJc w:val="left"/>
      <w:pPr>
        <w:tabs>
          <w:tab w:val="num" w:pos="2160"/>
        </w:tabs>
        <w:ind w:left="2160" w:hanging="360"/>
      </w:pPr>
    </w:lvl>
    <w:lvl w:ilvl="3" w:tplc="7A40713A" w:tentative="1">
      <w:start w:val="1"/>
      <w:numFmt w:val="decimal"/>
      <w:lvlText w:val="%4."/>
      <w:lvlJc w:val="left"/>
      <w:pPr>
        <w:tabs>
          <w:tab w:val="num" w:pos="2880"/>
        </w:tabs>
        <w:ind w:left="2880" w:hanging="360"/>
      </w:pPr>
    </w:lvl>
    <w:lvl w:ilvl="4" w:tplc="5322D8D8" w:tentative="1">
      <w:start w:val="1"/>
      <w:numFmt w:val="decimal"/>
      <w:lvlText w:val="%5."/>
      <w:lvlJc w:val="left"/>
      <w:pPr>
        <w:tabs>
          <w:tab w:val="num" w:pos="3600"/>
        </w:tabs>
        <w:ind w:left="3600" w:hanging="360"/>
      </w:pPr>
    </w:lvl>
    <w:lvl w:ilvl="5" w:tplc="9508F7C0" w:tentative="1">
      <w:start w:val="1"/>
      <w:numFmt w:val="decimal"/>
      <w:lvlText w:val="%6."/>
      <w:lvlJc w:val="left"/>
      <w:pPr>
        <w:tabs>
          <w:tab w:val="num" w:pos="4320"/>
        </w:tabs>
        <w:ind w:left="4320" w:hanging="360"/>
      </w:pPr>
    </w:lvl>
    <w:lvl w:ilvl="6" w:tplc="41AA9482" w:tentative="1">
      <w:start w:val="1"/>
      <w:numFmt w:val="decimal"/>
      <w:lvlText w:val="%7."/>
      <w:lvlJc w:val="left"/>
      <w:pPr>
        <w:tabs>
          <w:tab w:val="num" w:pos="5040"/>
        </w:tabs>
        <w:ind w:left="5040" w:hanging="360"/>
      </w:pPr>
    </w:lvl>
    <w:lvl w:ilvl="7" w:tplc="A69083FC" w:tentative="1">
      <w:start w:val="1"/>
      <w:numFmt w:val="decimal"/>
      <w:lvlText w:val="%8."/>
      <w:lvlJc w:val="left"/>
      <w:pPr>
        <w:tabs>
          <w:tab w:val="num" w:pos="5760"/>
        </w:tabs>
        <w:ind w:left="5760" w:hanging="360"/>
      </w:pPr>
    </w:lvl>
    <w:lvl w:ilvl="8" w:tplc="BE542772" w:tentative="1">
      <w:start w:val="1"/>
      <w:numFmt w:val="decimal"/>
      <w:lvlText w:val="%9."/>
      <w:lvlJc w:val="left"/>
      <w:pPr>
        <w:tabs>
          <w:tab w:val="num" w:pos="6480"/>
        </w:tabs>
        <w:ind w:left="6480" w:hanging="360"/>
      </w:pPr>
    </w:lvl>
  </w:abstractNum>
  <w:abstractNum w:abstractNumId="13">
    <w:nsid w:val="42AA282B"/>
    <w:multiLevelType w:val="multilevel"/>
    <w:tmpl w:val="D41A67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AC82B3E"/>
    <w:multiLevelType w:val="hybridMultilevel"/>
    <w:tmpl w:val="4770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995608"/>
    <w:multiLevelType w:val="hybridMultilevel"/>
    <w:tmpl w:val="5E2676B8"/>
    <w:lvl w:ilvl="0" w:tplc="E4DC599E">
      <w:start w:val="1"/>
      <w:numFmt w:val="decimal"/>
      <w:lvlText w:val="%1."/>
      <w:lvlJc w:val="left"/>
      <w:pPr>
        <w:tabs>
          <w:tab w:val="num" w:pos="720"/>
        </w:tabs>
        <w:ind w:left="720" w:hanging="360"/>
      </w:pPr>
    </w:lvl>
    <w:lvl w:ilvl="1" w:tplc="8F24FBDE">
      <w:start w:val="1"/>
      <w:numFmt w:val="decimal"/>
      <w:lvlText w:val="%2."/>
      <w:lvlJc w:val="left"/>
      <w:pPr>
        <w:tabs>
          <w:tab w:val="num" w:pos="1440"/>
        </w:tabs>
        <w:ind w:left="1440" w:hanging="360"/>
      </w:pPr>
    </w:lvl>
    <w:lvl w:ilvl="2" w:tplc="11E014CA" w:tentative="1">
      <w:start w:val="1"/>
      <w:numFmt w:val="decimal"/>
      <w:lvlText w:val="%3."/>
      <w:lvlJc w:val="left"/>
      <w:pPr>
        <w:tabs>
          <w:tab w:val="num" w:pos="2160"/>
        </w:tabs>
        <w:ind w:left="2160" w:hanging="360"/>
      </w:pPr>
    </w:lvl>
    <w:lvl w:ilvl="3" w:tplc="119E4DC2" w:tentative="1">
      <w:start w:val="1"/>
      <w:numFmt w:val="decimal"/>
      <w:lvlText w:val="%4."/>
      <w:lvlJc w:val="left"/>
      <w:pPr>
        <w:tabs>
          <w:tab w:val="num" w:pos="2880"/>
        </w:tabs>
        <w:ind w:left="2880" w:hanging="360"/>
      </w:pPr>
    </w:lvl>
    <w:lvl w:ilvl="4" w:tplc="9F3EB4E4" w:tentative="1">
      <w:start w:val="1"/>
      <w:numFmt w:val="decimal"/>
      <w:lvlText w:val="%5."/>
      <w:lvlJc w:val="left"/>
      <w:pPr>
        <w:tabs>
          <w:tab w:val="num" w:pos="3600"/>
        </w:tabs>
        <w:ind w:left="3600" w:hanging="360"/>
      </w:pPr>
    </w:lvl>
    <w:lvl w:ilvl="5" w:tplc="23721632" w:tentative="1">
      <w:start w:val="1"/>
      <w:numFmt w:val="decimal"/>
      <w:lvlText w:val="%6."/>
      <w:lvlJc w:val="left"/>
      <w:pPr>
        <w:tabs>
          <w:tab w:val="num" w:pos="4320"/>
        </w:tabs>
        <w:ind w:left="4320" w:hanging="360"/>
      </w:pPr>
    </w:lvl>
    <w:lvl w:ilvl="6" w:tplc="FB6E3BF4" w:tentative="1">
      <w:start w:val="1"/>
      <w:numFmt w:val="decimal"/>
      <w:lvlText w:val="%7."/>
      <w:lvlJc w:val="left"/>
      <w:pPr>
        <w:tabs>
          <w:tab w:val="num" w:pos="5040"/>
        </w:tabs>
        <w:ind w:left="5040" w:hanging="360"/>
      </w:pPr>
    </w:lvl>
    <w:lvl w:ilvl="7" w:tplc="48B24106" w:tentative="1">
      <w:start w:val="1"/>
      <w:numFmt w:val="decimal"/>
      <w:lvlText w:val="%8."/>
      <w:lvlJc w:val="left"/>
      <w:pPr>
        <w:tabs>
          <w:tab w:val="num" w:pos="5760"/>
        </w:tabs>
        <w:ind w:left="5760" w:hanging="360"/>
      </w:pPr>
    </w:lvl>
    <w:lvl w:ilvl="8" w:tplc="D63EC89E" w:tentative="1">
      <w:start w:val="1"/>
      <w:numFmt w:val="decimal"/>
      <w:lvlText w:val="%9."/>
      <w:lvlJc w:val="left"/>
      <w:pPr>
        <w:tabs>
          <w:tab w:val="num" w:pos="6480"/>
        </w:tabs>
        <w:ind w:left="6480" w:hanging="360"/>
      </w:pPr>
    </w:lvl>
  </w:abstractNum>
  <w:abstractNum w:abstractNumId="16">
    <w:nsid w:val="5EBB76EA"/>
    <w:multiLevelType w:val="hybridMultilevel"/>
    <w:tmpl w:val="A3BAC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6C455708"/>
    <w:multiLevelType w:val="hybridMultilevel"/>
    <w:tmpl w:val="6EEA7780"/>
    <w:lvl w:ilvl="0" w:tplc="D7DE1F6A">
      <w:start w:val="1"/>
      <w:numFmt w:val="upp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F5D54"/>
    <w:multiLevelType w:val="hybridMultilevel"/>
    <w:tmpl w:val="5BBEF60E"/>
    <w:lvl w:ilvl="0" w:tplc="1C5C7548">
      <w:start w:val="1"/>
      <w:numFmt w:val="upperLetter"/>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FC7EB9"/>
    <w:multiLevelType w:val="hybridMultilevel"/>
    <w:tmpl w:val="B956A590"/>
    <w:lvl w:ilvl="0" w:tplc="087E1C0C">
      <w:start w:val="1"/>
      <w:numFmt w:val="bullet"/>
      <w:lvlText w:val="►"/>
      <w:lvlJc w:val="left"/>
      <w:pPr>
        <w:tabs>
          <w:tab w:val="num" w:pos="720"/>
        </w:tabs>
        <w:ind w:left="720" w:hanging="360"/>
      </w:pPr>
      <w:rPr>
        <w:rFonts w:ascii="Arial" w:hAnsi="Arial" w:hint="default"/>
      </w:rPr>
    </w:lvl>
    <w:lvl w:ilvl="1" w:tplc="4FC6EF1C" w:tentative="1">
      <w:start w:val="1"/>
      <w:numFmt w:val="bullet"/>
      <w:lvlText w:val="►"/>
      <w:lvlJc w:val="left"/>
      <w:pPr>
        <w:tabs>
          <w:tab w:val="num" w:pos="1440"/>
        </w:tabs>
        <w:ind w:left="1440" w:hanging="360"/>
      </w:pPr>
      <w:rPr>
        <w:rFonts w:ascii="Arial" w:hAnsi="Arial" w:hint="default"/>
      </w:rPr>
    </w:lvl>
    <w:lvl w:ilvl="2" w:tplc="C6B00A56" w:tentative="1">
      <w:start w:val="1"/>
      <w:numFmt w:val="bullet"/>
      <w:lvlText w:val="►"/>
      <w:lvlJc w:val="left"/>
      <w:pPr>
        <w:tabs>
          <w:tab w:val="num" w:pos="2160"/>
        </w:tabs>
        <w:ind w:left="2160" w:hanging="360"/>
      </w:pPr>
      <w:rPr>
        <w:rFonts w:ascii="Arial" w:hAnsi="Arial" w:hint="default"/>
      </w:rPr>
    </w:lvl>
    <w:lvl w:ilvl="3" w:tplc="FB14EFF2" w:tentative="1">
      <w:start w:val="1"/>
      <w:numFmt w:val="bullet"/>
      <w:lvlText w:val="►"/>
      <w:lvlJc w:val="left"/>
      <w:pPr>
        <w:tabs>
          <w:tab w:val="num" w:pos="2880"/>
        </w:tabs>
        <w:ind w:left="2880" w:hanging="360"/>
      </w:pPr>
      <w:rPr>
        <w:rFonts w:ascii="Arial" w:hAnsi="Arial" w:hint="default"/>
      </w:rPr>
    </w:lvl>
    <w:lvl w:ilvl="4" w:tplc="E0EE85DE" w:tentative="1">
      <w:start w:val="1"/>
      <w:numFmt w:val="bullet"/>
      <w:lvlText w:val="►"/>
      <w:lvlJc w:val="left"/>
      <w:pPr>
        <w:tabs>
          <w:tab w:val="num" w:pos="3600"/>
        </w:tabs>
        <w:ind w:left="3600" w:hanging="360"/>
      </w:pPr>
      <w:rPr>
        <w:rFonts w:ascii="Arial" w:hAnsi="Arial" w:hint="default"/>
      </w:rPr>
    </w:lvl>
    <w:lvl w:ilvl="5" w:tplc="F4C4B6CE" w:tentative="1">
      <w:start w:val="1"/>
      <w:numFmt w:val="bullet"/>
      <w:lvlText w:val="►"/>
      <w:lvlJc w:val="left"/>
      <w:pPr>
        <w:tabs>
          <w:tab w:val="num" w:pos="4320"/>
        </w:tabs>
        <w:ind w:left="4320" w:hanging="360"/>
      </w:pPr>
      <w:rPr>
        <w:rFonts w:ascii="Arial" w:hAnsi="Arial" w:hint="default"/>
      </w:rPr>
    </w:lvl>
    <w:lvl w:ilvl="6" w:tplc="8494925C" w:tentative="1">
      <w:start w:val="1"/>
      <w:numFmt w:val="bullet"/>
      <w:lvlText w:val="►"/>
      <w:lvlJc w:val="left"/>
      <w:pPr>
        <w:tabs>
          <w:tab w:val="num" w:pos="5040"/>
        </w:tabs>
        <w:ind w:left="5040" w:hanging="360"/>
      </w:pPr>
      <w:rPr>
        <w:rFonts w:ascii="Arial" w:hAnsi="Arial" w:hint="default"/>
      </w:rPr>
    </w:lvl>
    <w:lvl w:ilvl="7" w:tplc="616E4DAE" w:tentative="1">
      <w:start w:val="1"/>
      <w:numFmt w:val="bullet"/>
      <w:lvlText w:val="►"/>
      <w:lvlJc w:val="left"/>
      <w:pPr>
        <w:tabs>
          <w:tab w:val="num" w:pos="5760"/>
        </w:tabs>
        <w:ind w:left="5760" w:hanging="360"/>
      </w:pPr>
      <w:rPr>
        <w:rFonts w:ascii="Arial" w:hAnsi="Arial" w:hint="default"/>
      </w:rPr>
    </w:lvl>
    <w:lvl w:ilvl="8" w:tplc="8260FAAA"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
  </w:num>
  <w:num w:numId="3">
    <w:abstractNumId w:val="7"/>
  </w:num>
  <w:num w:numId="4">
    <w:abstractNumId w:val="14"/>
  </w:num>
  <w:num w:numId="5">
    <w:abstractNumId w:val="10"/>
  </w:num>
  <w:num w:numId="6">
    <w:abstractNumId w:val="18"/>
  </w:num>
  <w:num w:numId="7">
    <w:abstractNumId w:val="10"/>
  </w:num>
  <w:num w:numId="8">
    <w:abstractNumId w:val="10"/>
  </w:num>
  <w:num w:numId="9">
    <w:abstractNumId w:val="17"/>
  </w:num>
  <w:num w:numId="10">
    <w:abstractNumId w:val="13"/>
  </w:num>
  <w:num w:numId="11">
    <w:abstractNumId w:val="10"/>
  </w:num>
  <w:num w:numId="12">
    <w:abstractNumId w:val="10"/>
  </w:num>
  <w:num w:numId="13">
    <w:abstractNumId w:val="6"/>
  </w:num>
  <w:num w:numId="14">
    <w:abstractNumId w:val="10"/>
  </w:num>
  <w:num w:numId="15">
    <w:abstractNumId w:val="10"/>
  </w:num>
  <w:num w:numId="16">
    <w:abstractNumId w:val="10"/>
  </w:num>
  <w:num w:numId="17">
    <w:abstractNumId w:val="10"/>
  </w:num>
  <w:num w:numId="18">
    <w:abstractNumId w:val="10"/>
  </w:num>
  <w:num w:numId="19">
    <w:abstractNumId w:val="11"/>
  </w:num>
  <w:num w:numId="20">
    <w:abstractNumId w:val="10"/>
  </w:num>
  <w:num w:numId="21">
    <w:abstractNumId w:val="16"/>
  </w:num>
  <w:num w:numId="22">
    <w:abstractNumId w:val="19"/>
  </w:num>
  <w:num w:numId="23">
    <w:abstractNumId w:val="5"/>
  </w:num>
  <w:num w:numId="24">
    <w:abstractNumId w:val="0"/>
  </w:num>
  <w:num w:numId="25">
    <w:abstractNumId w:val="3"/>
  </w:num>
  <w:num w:numId="26">
    <w:abstractNumId w:val="12"/>
  </w:num>
  <w:num w:numId="27">
    <w:abstractNumId w:val="2"/>
  </w:num>
  <w:num w:numId="28">
    <w:abstractNumId w:val="15"/>
  </w:num>
  <w:num w:numId="29">
    <w:abstractNumId w:val="4"/>
  </w:num>
  <w:num w:numId="30">
    <w:abstractNumId w:val="9"/>
  </w:num>
  <w:num w:numId="3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ttachedTemplate r:id="rId1"/>
  <w:revisionView w:markup="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2E"/>
    <w:rsid w:val="00014DC7"/>
    <w:rsid w:val="000158A2"/>
    <w:rsid w:val="00026BA9"/>
    <w:rsid w:val="000304F1"/>
    <w:rsid w:val="00032D65"/>
    <w:rsid w:val="00063EA0"/>
    <w:rsid w:val="0009662E"/>
    <w:rsid w:val="00097362"/>
    <w:rsid w:val="000B2950"/>
    <w:rsid w:val="000F7784"/>
    <w:rsid w:val="0016050C"/>
    <w:rsid w:val="00173D5B"/>
    <w:rsid w:val="001769F7"/>
    <w:rsid w:val="001850E1"/>
    <w:rsid w:val="00192168"/>
    <w:rsid w:val="001A1114"/>
    <w:rsid w:val="001B7E4E"/>
    <w:rsid w:val="001C5E1B"/>
    <w:rsid w:val="001D6648"/>
    <w:rsid w:val="00204BEA"/>
    <w:rsid w:val="00222616"/>
    <w:rsid w:val="002344A8"/>
    <w:rsid w:val="00235F7A"/>
    <w:rsid w:val="00243C67"/>
    <w:rsid w:val="00252BAD"/>
    <w:rsid w:val="00252F1A"/>
    <w:rsid w:val="0026300C"/>
    <w:rsid w:val="002632A8"/>
    <w:rsid w:val="00276D71"/>
    <w:rsid w:val="00277F5C"/>
    <w:rsid w:val="002C1024"/>
    <w:rsid w:val="00343D95"/>
    <w:rsid w:val="003A2FD3"/>
    <w:rsid w:val="003B631B"/>
    <w:rsid w:val="003D1F99"/>
    <w:rsid w:val="003E19EB"/>
    <w:rsid w:val="0040780E"/>
    <w:rsid w:val="004131E4"/>
    <w:rsid w:val="004476C2"/>
    <w:rsid w:val="00451AEA"/>
    <w:rsid w:val="00451AF3"/>
    <w:rsid w:val="00451C01"/>
    <w:rsid w:val="00470133"/>
    <w:rsid w:val="00473A3C"/>
    <w:rsid w:val="004A1724"/>
    <w:rsid w:val="004F4BCF"/>
    <w:rsid w:val="004F7042"/>
    <w:rsid w:val="00503704"/>
    <w:rsid w:val="00530CD4"/>
    <w:rsid w:val="005817AA"/>
    <w:rsid w:val="0059536E"/>
    <w:rsid w:val="005F0364"/>
    <w:rsid w:val="00602504"/>
    <w:rsid w:val="00634EE7"/>
    <w:rsid w:val="00655528"/>
    <w:rsid w:val="00657023"/>
    <w:rsid w:val="006B3667"/>
    <w:rsid w:val="00714C19"/>
    <w:rsid w:val="00723270"/>
    <w:rsid w:val="00750245"/>
    <w:rsid w:val="007654F8"/>
    <w:rsid w:val="00766C7B"/>
    <w:rsid w:val="007705A4"/>
    <w:rsid w:val="00775656"/>
    <w:rsid w:val="007913B1"/>
    <w:rsid w:val="007A0FBF"/>
    <w:rsid w:val="007D0763"/>
    <w:rsid w:val="008326E1"/>
    <w:rsid w:val="008371DF"/>
    <w:rsid w:val="008476C6"/>
    <w:rsid w:val="00854A2E"/>
    <w:rsid w:val="00872319"/>
    <w:rsid w:val="008A5B33"/>
    <w:rsid w:val="008B5709"/>
    <w:rsid w:val="008D05C2"/>
    <w:rsid w:val="00967FC8"/>
    <w:rsid w:val="009765B6"/>
    <w:rsid w:val="009A3E30"/>
    <w:rsid w:val="009A500A"/>
    <w:rsid w:val="009F0F34"/>
    <w:rsid w:val="00A226E2"/>
    <w:rsid w:val="00A228F4"/>
    <w:rsid w:val="00A2442B"/>
    <w:rsid w:val="00A36580"/>
    <w:rsid w:val="00A50ECA"/>
    <w:rsid w:val="00A637EE"/>
    <w:rsid w:val="00AD1D89"/>
    <w:rsid w:val="00AE6675"/>
    <w:rsid w:val="00AF74D8"/>
    <w:rsid w:val="00B1501F"/>
    <w:rsid w:val="00B23C58"/>
    <w:rsid w:val="00B50825"/>
    <w:rsid w:val="00B8245B"/>
    <w:rsid w:val="00B85788"/>
    <w:rsid w:val="00BF2258"/>
    <w:rsid w:val="00BF3290"/>
    <w:rsid w:val="00BF6396"/>
    <w:rsid w:val="00C062E6"/>
    <w:rsid w:val="00C155D2"/>
    <w:rsid w:val="00C17772"/>
    <w:rsid w:val="00C17A93"/>
    <w:rsid w:val="00C223B3"/>
    <w:rsid w:val="00C25BA1"/>
    <w:rsid w:val="00C35ACE"/>
    <w:rsid w:val="00C36004"/>
    <w:rsid w:val="00C401C9"/>
    <w:rsid w:val="00C474EE"/>
    <w:rsid w:val="00C71125"/>
    <w:rsid w:val="00C811A1"/>
    <w:rsid w:val="00C93FCD"/>
    <w:rsid w:val="00C95DFC"/>
    <w:rsid w:val="00C960AE"/>
    <w:rsid w:val="00CA3624"/>
    <w:rsid w:val="00CA69BC"/>
    <w:rsid w:val="00CC0883"/>
    <w:rsid w:val="00CC1170"/>
    <w:rsid w:val="00D12360"/>
    <w:rsid w:val="00D4219B"/>
    <w:rsid w:val="00D42309"/>
    <w:rsid w:val="00DB056A"/>
    <w:rsid w:val="00DB290E"/>
    <w:rsid w:val="00DC2DF1"/>
    <w:rsid w:val="00DD234F"/>
    <w:rsid w:val="00DD74F7"/>
    <w:rsid w:val="00DE4C6D"/>
    <w:rsid w:val="00E027CB"/>
    <w:rsid w:val="00E35AED"/>
    <w:rsid w:val="00E44983"/>
    <w:rsid w:val="00E553B6"/>
    <w:rsid w:val="00E6364F"/>
    <w:rsid w:val="00E95B6C"/>
    <w:rsid w:val="00E96503"/>
    <w:rsid w:val="00EB218E"/>
    <w:rsid w:val="00ED7D5D"/>
    <w:rsid w:val="00EE7D7C"/>
    <w:rsid w:val="00F0171B"/>
    <w:rsid w:val="00F31DC0"/>
    <w:rsid w:val="00F356B3"/>
    <w:rsid w:val="00F42D38"/>
    <w:rsid w:val="00F478F7"/>
    <w:rsid w:val="00F53CFF"/>
    <w:rsid w:val="00F82503"/>
    <w:rsid w:val="00F82976"/>
    <w:rsid w:val="00FB28FF"/>
    <w:rsid w:val="00FB443E"/>
    <w:rsid w:val="00FB4DB6"/>
    <w:rsid w:val="00FE0409"/>
    <w:rsid w:val="00FE0ECC"/>
    <w:rsid w:val="00FE51B3"/>
    <w:rsid w:val="00FF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51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4DB6"/>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A2442B"/>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222616"/>
    <w:pPr>
      <w:numPr>
        <w:numId w:val="1"/>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iPriority w:val="99"/>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Accent3">
    <w:name w:val="Grid Table 2 Accent 3"/>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character" w:customStyle="1" w:styleId="NoSpacingChar">
    <w:name w:val="No Spacing Char"/>
    <w:basedOn w:val="DefaultParagraphFont"/>
    <w:link w:val="NoSpacing"/>
    <w:uiPriority w:val="1"/>
    <w:locked/>
    <w:rsid w:val="00235F7A"/>
    <w:rPr>
      <w:sz w:val="20"/>
      <w:szCs w:val="20"/>
    </w:rPr>
  </w:style>
  <w:style w:type="paragraph" w:styleId="NoSpacing">
    <w:name w:val="No Spacing"/>
    <w:basedOn w:val="Normal"/>
    <w:link w:val="NoSpacingChar"/>
    <w:uiPriority w:val="1"/>
    <w:qFormat/>
    <w:rsid w:val="00235F7A"/>
    <w:pPr>
      <w:spacing w:after="0"/>
    </w:pPr>
    <w:rPr>
      <w:rFonts w:asciiTheme="minorHAnsi" w:eastAsia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393083">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75277867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233927272">
      <w:bodyDiv w:val="1"/>
      <w:marLeft w:val="0"/>
      <w:marRight w:val="0"/>
      <w:marTop w:val="0"/>
      <w:marBottom w:val="0"/>
      <w:divBdr>
        <w:top w:val="none" w:sz="0" w:space="0" w:color="auto"/>
        <w:left w:val="none" w:sz="0" w:space="0" w:color="auto"/>
        <w:bottom w:val="none" w:sz="0" w:space="0" w:color="auto"/>
        <w:right w:val="none" w:sz="0" w:space="0" w:color="auto"/>
      </w:divBdr>
    </w:div>
    <w:div w:id="1555114508">
      <w:bodyDiv w:val="1"/>
      <w:marLeft w:val="0"/>
      <w:marRight w:val="0"/>
      <w:marTop w:val="0"/>
      <w:marBottom w:val="0"/>
      <w:divBdr>
        <w:top w:val="none" w:sz="0" w:space="0" w:color="auto"/>
        <w:left w:val="none" w:sz="0" w:space="0" w:color="auto"/>
        <w:bottom w:val="none" w:sz="0" w:space="0" w:color="auto"/>
        <w:right w:val="none" w:sz="0" w:space="0" w:color="auto"/>
      </w:divBdr>
    </w:div>
    <w:div w:id="1786072465">
      <w:bodyDiv w:val="1"/>
      <w:marLeft w:val="0"/>
      <w:marRight w:val="0"/>
      <w:marTop w:val="0"/>
      <w:marBottom w:val="0"/>
      <w:divBdr>
        <w:top w:val="none" w:sz="0" w:space="0" w:color="auto"/>
        <w:left w:val="none" w:sz="0" w:space="0" w:color="auto"/>
        <w:bottom w:val="none" w:sz="0" w:space="0" w:color="auto"/>
        <w:right w:val="none" w:sz="0" w:space="0" w:color="auto"/>
      </w:divBdr>
    </w:div>
    <w:div w:id="2009091290">
      <w:bodyDiv w:val="1"/>
      <w:marLeft w:val="0"/>
      <w:marRight w:val="0"/>
      <w:marTop w:val="0"/>
      <w:marBottom w:val="0"/>
      <w:divBdr>
        <w:top w:val="none" w:sz="0" w:space="0" w:color="auto"/>
        <w:left w:val="none" w:sz="0" w:space="0" w:color="auto"/>
        <w:bottom w:val="none" w:sz="0" w:space="0" w:color="auto"/>
        <w:right w:val="none" w:sz="0" w:space="0" w:color="auto"/>
      </w:divBdr>
    </w:div>
    <w:div w:id="2013531908">
      <w:bodyDiv w:val="1"/>
      <w:marLeft w:val="0"/>
      <w:marRight w:val="0"/>
      <w:marTop w:val="0"/>
      <w:marBottom w:val="0"/>
      <w:divBdr>
        <w:top w:val="none" w:sz="0" w:space="0" w:color="auto"/>
        <w:left w:val="none" w:sz="0" w:space="0" w:color="auto"/>
        <w:bottom w:val="none" w:sz="0" w:space="0" w:color="auto"/>
        <w:right w:val="none" w:sz="0" w:space="0" w:color="auto"/>
      </w:divBdr>
    </w:div>
    <w:div w:id="2035114608">
      <w:bodyDiv w:val="1"/>
      <w:marLeft w:val="0"/>
      <w:marRight w:val="0"/>
      <w:marTop w:val="0"/>
      <w:marBottom w:val="0"/>
      <w:divBdr>
        <w:top w:val="none" w:sz="0" w:space="0" w:color="auto"/>
        <w:left w:val="none" w:sz="0" w:space="0" w:color="auto"/>
        <w:bottom w:val="none" w:sz="0" w:space="0" w:color="auto"/>
        <w:right w:val="none" w:sz="0" w:space="0" w:color="auto"/>
      </w:divBdr>
    </w:div>
    <w:div w:id="2083597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rAndreTrollip/Library/Group%20Containers/UBF8T346G9.Office/User%20Content.localized/Templates.localized/GLI_Word_Template_Landscape.dotx"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07EAD1A8-0B5E-8E4D-8540-1C9881A3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GLI_Word_Template_Landscape.dotx</Template>
  <TotalTime>2</TotalTime>
  <Pages>3</Pages>
  <Words>490</Words>
  <Characters>2797</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Andre Trollip</dc:creator>
  <cp:keywords/>
  <dc:description/>
  <cp:lastModifiedBy>Dr. Andre Trollip</cp:lastModifiedBy>
  <cp:revision>5</cp:revision>
  <dcterms:created xsi:type="dcterms:W3CDTF">2017-11-13T06:36:00Z</dcterms:created>
  <dcterms:modified xsi:type="dcterms:W3CDTF">2017-11-13T06:39:00Z</dcterms:modified>
</cp:coreProperties>
</file>